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685FF98" w:rsidR="002F76E3" w:rsidRPr="00062B19" w:rsidRDefault="002F76E3" w:rsidP="002F76E3">
      <w:pPr>
        <w:ind w:firstLine="720"/>
        <w:jc w:val="both"/>
        <w:rPr>
          <w:rFonts w:ascii="GHEA Grapalat" w:hAnsi="GHEA Grapalat"/>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B82405" w:rsidRPr="00B82405">
        <w:rPr>
          <w:rFonts w:ascii="GHEA Grapalat" w:hAnsi="GHEA Grapalat"/>
          <w:b/>
          <w:bCs/>
          <w:lang w:val="hy-AM"/>
        </w:rPr>
        <w:t>2026թ. մայիսի 12-ին, ժամը՝ 11:0</w:t>
      </w:r>
      <w:r w:rsidR="00B82405">
        <w:rPr>
          <w:rFonts w:ascii="GHEA Grapalat" w:hAnsi="GHEA Grapalat"/>
          <w:b/>
          <w:bCs/>
          <w:lang w:val="hy-AM"/>
        </w:rPr>
        <w:t>5</w:t>
      </w:r>
      <w:r w:rsidR="00B82405" w:rsidRPr="00B82405">
        <w:rPr>
          <w:rFonts w:ascii="GHEA Grapalat" w:hAnsi="GHEA Grapalat"/>
          <w:b/>
          <w:bCs/>
          <w:lang w:val="hy-AM"/>
        </w:rPr>
        <w:t>-ին</w:t>
      </w:r>
      <w:r w:rsidRPr="00D018AD">
        <w:rPr>
          <w:rFonts w:ascii="GHEA Grapalat" w:hAnsi="GHEA Grapalat"/>
          <w:b/>
          <w:bCs/>
          <w:lang w:val="hy-AM"/>
        </w:rPr>
        <w:t xml:space="preserve"> </w:t>
      </w:r>
      <w:hyperlink r:id="rId4" w:history="1">
        <w:r w:rsidR="00CE1409" w:rsidRPr="0004387D">
          <w:rPr>
            <w:rStyle w:val="a3"/>
            <w:rFonts w:ascii="GHEA Grapalat" w:hAnsi="GHEA Grapalat"/>
            <w:b/>
            <w:bCs/>
            <w:lang w:val="hy-AM"/>
          </w:rPr>
          <w:t>https://www.e-auctions.am</w:t>
        </w:r>
      </w:hyperlink>
      <w:r w:rsidRPr="00D018AD">
        <w:rPr>
          <w:rFonts w:ascii="GHEA Grapalat" w:hAnsi="GHEA Grapalat"/>
          <w:b/>
          <w:bCs/>
          <w:lang w:val="hy-AM"/>
        </w:rPr>
        <w:t xml:space="preserve"> կայքի միջոցով։</w:t>
      </w:r>
    </w:p>
    <w:p w14:paraId="79AD7BDE" w14:textId="3251C82C" w:rsidR="002F76E3" w:rsidRPr="00062B19" w:rsidRDefault="00A864F0" w:rsidP="002F76E3">
      <w:pPr>
        <w:jc w:val="center"/>
        <w:rPr>
          <w:rFonts w:ascii="GHEA Grapalat" w:hAnsi="GHEA Grapalat"/>
          <w:lang w:val="hy-AM"/>
        </w:rPr>
      </w:pPr>
      <w:r w:rsidRPr="00A864F0">
        <w:rPr>
          <w:rFonts w:ascii="GHEA Grapalat" w:hAnsi="GHEA Grapalat"/>
          <w:b/>
          <w:bCs/>
          <w:lang w:val="hy-AM"/>
        </w:rPr>
        <w:t xml:space="preserve">ԷԼԵԿՏՐՈՆԱՅԻՆ </w:t>
      </w:r>
      <w:r w:rsidR="002F76E3" w:rsidRPr="00D018AD">
        <w:rPr>
          <w:rFonts w:ascii="GHEA Grapalat" w:hAnsi="GHEA Grapalat"/>
          <w:b/>
          <w:bCs/>
          <w:lang w:val="hy-AM"/>
        </w:rPr>
        <w:t>ԱՃՈւՐԴՈՎ ՎԱՃԱՌՎՈւՄ Է</w:t>
      </w:r>
    </w:p>
    <w:p w14:paraId="0F75E34B" w14:textId="447DBAD5" w:rsidR="002F76E3" w:rsidRPr="00062B1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 xml:space="preserve">Հայաստանի Հանրապետության </w:t>
      </w:r>
      <w:r w:rsidRPr="00FF6F41">
        <w:rPr>
          <w:rFonts w:ascii="GHEA Grapalat" w:hAnsi="GHEA Grapalat"/>
          <w:b/>
          <w:bCs/>
          <w:lang w:val="hy-AM"/>
        </w:rPr>
        <w:t xml:space="preserve">կառավարության </w:t>
      </w:r>
      <w:r w:rsidR="00195DA9" w:rsidRPr="00195DA9">
        <w:rPr>
          <w:rFonts w:ascii="GHEA Grapalat" w:hAnsi="GHEA Grapalat"/>
          <w:b/>
          <w:bCs/>
          <w:lang w:val="hy-AM"/>
        </w:rPr>
        <w:t>2026 թվականի մարտի 19-ի N 327-Ա</w:t>
      </w:r>
      <w:r w:rsidR="00195DA9">
        <w:rPr>
          <w:rFonts w:ascii="GHEA Grapalat" w:hAnsi="GHEA Grapalat"/>
          <w:b/>
          <w:bCs/>
          <w:lang w:val="hy-AM"/>
        </w:rPr>
        <w:t xml:space="preserve"> </w:t>
      </w:r>
      <w:r w:rsidRPr="00FF6F41">
        <w:rPr>
          <w:rFonts w:ascii="GHEA Grapalat" w:hAnsi="GHEA Grapalat"/>
          <w:b/>
          <w:bCs/>
          <w:lang w:val="hy-AM"/>
        </w:rPr>
        <w:t>որոշմամբ</w:t>
      </w:r>
      <w:r w:rsidRPr="00062B19">
        <w:rPr>
          <w:rFonts w:ascii="GHEA Grapalat" w:hAnsi="GHEA Grapalat"/>
          <w:b/>
          <w:bCs/>
          <w:lang w:val="hy-AM"/>
        </w:rPr>
        <w:t xml:space="preserve"> </w:t>
      </w:r>
      <w:r w:rsidRPr="00FF6F41">
        <w:rPr>
          <w:rFonts w:ascii="GHEA Grapalat" w:hAnsi="GHEA Grapalat"/>
          <w:b/>
          <w:bCs/>
          <w:lang w:val="hy-AM"/>
        </w:rPr>
        <w:t xml:space="preserve">օտարման ենթակա ՀՀ տարածքային կառավարման և ենթակառուցվածքների նախարարության </w:t>
      </w:r>
      <w:r w:rsidRPr="00062B19">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134"/>
        <w:gridCol w:w="1276"/>
        <w:gridCol w:w="992"/>
        <w:gridCol w:w="1134"/>
        <w:gridCol w:w="1418"/>
        <w:gridCol w:w="1701"/>
        <w:gridCol w:w="1417"/>
        <w:gridCol w:w="1281"/>
        <w:gridCol w:w="1276"/>
        <w:gridCol w:w="1559"/>
      </w:tblGrid>
      <w:tr w:rsidR="000C41B6" w:rsidRPr="00D018AD" w14:paraId="6573C837" w14:textId="77777777" w:rsidTr="00594824">
        <w:trPr>
          <w:trHeight w:val="1477"/>
          <w:jc w:val="center"/>
        </w:trPr>
        <w:tc>
          <w:tcPr>
            <w:tcW w:w="562" w:type="dxa"/>
            <w:vAlign w:val="center"/>
            <w:hideMark/>
          </w:tcPr>
          <w:bookmarkEnd w:id="1"/>
          <w:p w14:paraId="57E98A84"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Հ/Հ</w:t>
            </w:r>
          </w:p>
        </w:tc>
        <w:tc>
          <w:tcPr>
            <w:tcW w:w="1134" w:type="dxa"/>
            <w:vAlign w:val="center"/>
            <w:hideMark/>
          </w:tcPr>
          <w:p w14:paraId="3573C451" w14:textId="321C5FFC"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հերթական համարը</w:t>
            </w:r>
          </w:p>
        </w:tc>
        <w:tc>
          <w:tcPr>
            <w:tcW w:w="1134" w:type="dxa"/>
            <w:vAlign w:val="center"/>
            <w:hideMark/>
          </w:tcPr>
          <w:p w14:paraId="353F3383"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Գույքի (լոտի) անվանումը</w:t>
            </w:r>
          </w:p>
        </w:tc>
        <w:tc>
          <w:tcPr>
            <w:tcW w:w="1276" w:type="dxa"/>
            <w:vAlign w:val="center"/>
            <w:hideMark/>
          </w:tcPr>
          <w:p w14:paraId="54A80B7F"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Հասցե</w:t>
            </w:r>
          </w:p>
        </w:tc>
        <w:tc>
          <w:tcPr>
            <w:tcW w:w="992" w:type="dxa"/>
            <w:vAlign w:val="center"/>
            <w:hideMark/>
          </w:tcPr>
          <w:p w14:paraId="4DCDD7FC" w14:textId="28483596" w:rsidR="00444DE0" w:rsidRPr="00D018AD" w:rsidRDefault="00F12DE9"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lang w:val="hy-AM"/>
                <w14:ligatures w14:val="none"/>
              </w:rPr>
              <w:t>Մ</w:t>
            </w:r>
            <w:r w:rsidR="00444DE0" w:rsidRPr="00D018AD">
              <w:rPr>
                <w:rFonts w:ascii="GHEA Grapalat" w:eastAsia="Times New Roman" w:hAnsi="GHEA Grapalat" w:cs="Calibri"/>
                <w:b/>
                <w:bCs/>
                <w:kern w:val="0"/>
                <w:sz w:val="16"/>
                <w:szCs w:val="16"/>
                <w14:ligatures w14:val="none"/>
              </w:rPr>
              <w:t xml:space="preserve">ակերեսը                         </w:t>
            </w:r>
          </w:p>
        </w:tc>
        <w:tc>
          <w:tcPr>
            <w:tcW w:w="1134" w:type="dxa"/>
            <w:vAlign w:val="center"/>
            <w:hideMark/>
          </w:tcPr>
          <w:p w14:paraId="6CE3B802" w14:textId="3DBF6B96"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Հողամասի մակերեսը                                                              </w:t>
            </w:r>
            <w:r w:rsidR="000C41B6" w:rsidRPr="000C41B6">
              <w:rPr>
                <w:rFonts w:ascii="GHEA Grapalat" w:eastAsia="Times New Roman" w:hAnsi="GHEA Grapalat" w:cs="Calibri"/>
                <w:b/>
                <w:bCs/>
                <w:kern w:val="0"/>
                <w:sz w:val="16"/>
                <w:szCs w:val="16"/>
                <w14:ligatures w14:val="none"/>
              </w:rPr>
              <w:t>(</w:t>
            </w:r>
            <w:r w:rsidR="000C41B6" w:rsidRPr="00D018AD">
              <w:rPr>
                <w:rFonts w:ascii="GHEA Grapalat" w:eastAsia="Times New Roman" w:hAnsi="GHEA Grapalat" w:cs="Calibri"/>
                <w:b/>
                <w:bCs/>
                <w:kern w:val="0"/>
                <w:sz w:val="16"/>
                <w:szCs w:val="16"/>
                <w14:ligatures w14:val="none"/>
              </w:rPr>
              <w:t>հեկտար</w:t>
            </w:r>
            <w:r w:rsidR="000C41B6" w:rsidRPr="000C41B6">
              <w:rPr>
                <w:rFonts w:ascii="GHEA Grapalat" w:eastAsia="Times New Roman" w:hAnsi="GHEA Grapalat" w:cs="Calibri"/>
                <w:b/>
                <w:bCs/>
                <w:kern w:val="0"/>
                <w:sz w:val="16"/>
                <w:szCs w:val="16"/>
                <w14:ligatures w14:val="none"/>
              </w:rPr>
              <w:t>)</w:t>
            </w:r>
          </w:p>
        </w:tc>
        <w:tc>
          <w:tcPr>
            <w:tcW w:w="1418" w:type="dxa"/>
            <w:vAlign w:val="center"/>
            <w:hideMark/>
          </w:tcPr>
          <w:p w14:paraId="77172048" w14:textId="09005494"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Գույքի գնահատված արժեքը                                </w:t>
            </w:r>
            <w:r w:rsidR="000C41B6" w:rsidRPr="000C41B6">
              <w:rPr>
                <w:rFonts w:ascii="GHEA Grapalat" w:eastAsia="Times New Roman" w:hAnsi="GHEA Grapalat" w:cs="Calibri"/>
                <w:b/>
                <w:bCs/>
                <w:kern w:val="0"/>
                <w:sz w:val="16"/>
                <w:szCs w:val="16"/>
                <w14:ligatures w14:val="none"/>
              </w:rPr>
              <w:t>(ՀՀ դրամ)</w:t>
            </w:r>
          </w:p>
        </w:tc>
        <w:tc>
          <w:tcPr>
            <w:tcW w:w="1701" w:type="dxa"/>
            <w:vAlign w:val="center"/>
          </w:tcPr>
          <w:p w14:paraId="40814F7C" w14:textId="77777777" w:rsidR="000C41B6" w:rsidRDefault="00A91DA7" w:rsidP="004C273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 xml:space="preserve">Հողամասի </w:t>
            </w:r>
            <w:r w:rsidR="00444DE0" w:rsidRPr="00D018AD">
              <w:rPr>
                <w:rFonts w:ascii="GHEA Grapalat" w:eastAsia="Times New Roman" w:hAnsi="GHEA Grapalat" w:cs="Calibri"/>
                <w:b/>
                <w:bCs/>
                <w:kern w:val="0"/>
                <w:sz w:val="16"/>
                <w:szCs w:val="16"/>
                <w14:ligatures w14:val="none"/>
              </w:rPr>
              <w:t>շուկայական արժեքին մոտարկված կադաստրային արժեքը</w:t>
            </w:r>
          </w:p>
          <w:p w14:paraId="4BA1C311" w14:textId="08D723B3" w:rsidR="00444DE0" w:rsidRPr="00D018AD" w:rsidRDefault="000C41B6" w:rsidP="004C2733">
            <w:pPr>
              <w:spacing w:after="0" w:line="240" w:lineRule="auto"/>
              <w:jc w:val="center"/>
              <w:rPr>
                <w:rFonts w:ascii="GHEA Grapalat" w:eastAsia="Times New Roman" w:hAnsi="GHEA Grapalat" w:cs="Calibri"/>
                <w:b/>
                <w:bCs/>
                <w:kern w:val="0"/>
                <w:sz w:val="16"/>
                <w:szCs w:val="16"/>
                <w14:ligatures w14:val="none"/>
              </w:rPr>
            </w:pPr>
            <w:r w:rsidRPr="000C41B6">
              <w:rPr>
                <w:rFonts w:ascii="GHEA Grapalat" w:eastAsia="Times New Roman" w:hAnsi="GHEA Grapalat" w:cs="Calibri"/>
                <w:b/>
                <w:bCs/>
                <w:kern w:val="0"/>
                <w:sz w:val="16"/>
                <w:szCs w:val="16"/>
                <w14:ligatures w14:val="none"/>
              </w:rPr>
              <w:t>(ՀՀ դրամ)</w:t>
            </w:r>
          </w:p>
        </w:tc>
        <w:tc>
          <w:tcPr>
            <w:tcW w:w="1417" w:type="dxa"/>
            <w:vAlign w:val="center"/>
            <w:hideMark/>
          </w:tcPr>
          <w:p w14:paraId="4D3E583A" w14:textId="05C3B4B5"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մեկնարկային գինը</w:t>
            </w:r>
            <w:r w:rsidRPr="00D018AD">
              <w:rPr>
                <w:rFonts w:ascii="GHEA Grapalat" w:eastAsia="Times New Roman" w:hAnsi="GHEA Grapalat" w:cs="Calibri"/>
                <w:b/>
                <w:bCs/>
                <w:kern w:val="0"/>
                <w:sz w:val="16"/>
                <w:szCs w:val="16"/>
                <w14:ligatures w14:val="none"/>
              </w:rPr>
              <w:br/>
            </w:r>
            <w:r w:rsidR="000C41B6" w:rsidRPr="000C41B6">
              <w:rPr>
                <w:rFonts w:ascii="GHEA Grapalat" w:eastAsia="Times New Roman" w:hAnsi="GHEA Grapalat" w:cs="Calibri"/>
                <w:b/>
                <w:bCs/>
                <w:kern w:val="0"/>
                <w:sz w:val="16"/>
                <w:szCs w:val="16"/>
                <w14:ligatures w14:val="none"/>
              </w:rPr>
              <w:t>(ՀՀ դրամ)</w:t>
            </w:r>
          </w:p>
        </w:tc>
        <w:tc>
          <w:tcPr>
            <w:tcW w:w="1281" w:type="dxa"/>
            <w:vAlign w:val="center"/>
            <w:hideMark/>
          </w:tcPr>
          <w:p w14:paraId="6BCB7C77" w14:textId="5D046152"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Նախավճարը                   </w:t>
            </w:r>
            <w:r w:rsidR="000C41B6" w:rsidRPr="000C41B6">
              <w:rPr>
                <w:rFonts w:ascii="GHEA Grapalat" w:eastAsia="Times New Roman" w:hAnsi="GHEA Grapalat" w:cs="Calibri"/>
                <w:b/>
                <w:bCs/>
                <w:kern w:val="0"/>
                <w:sz w:val="16"/>
                <w:szCs w:val="16"/>
                <w14:ligatures w14:val="none"/>
              </w:rPr>
              <w:t>(ՀՀ դրամ)</w:t>
            </w:r>
          </w:p>
        </w:tc>
        <w:tc>
          <w:tcPr>
            <w:tcW w:w="1276" w:type="dxa"/>
            <w:vAlign w:val="center"/>
          </w:tcPr>
          <w:p w14:paraId="2417F57F" w14:textId="77777777" w:rsidR="000C41B6" w:rsidRDefault="00020F1E"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w:t>
            </w:r>
            <w:r w:rsidR="00444DE0" w:rsidRPr="00D018AD">
              <w:rPr>
                <w:rFonts w:ascii="GHEA Grapalat" w:eastAsia="Times New Roman" w:hAnsi="GHEA Grapalat" w:cs="Calibri"/>
                <w:b/>
                <w:bCs/>
                <w:kern w:val="0"/>
                <w:sz w:val="16"/>
                <w:szCs w:val="16"/>
                <w14:ligatures w14:val="none"/>
              </w:rPr>
              <w:t>վազագույն գնային հավելումի չափը</w:t>
            </w:r>
          </w:p>
          <w:p w14:paraId="6E51605F" w14:textId="1BC30809" w:rsidR="00444DE0" w:rsidRPr="00D018AD" w:rsidRDefault="000C41B6" w:rsidP="004C2733">
            <w:pPr>
              <w:spacing w:after="0" w:line="240" w:lineRule="auto"/>
              <w:jc w:val="center"/>
              <w:rPr>
                <w:rFonts w:ascii="GHEA Grapalat" w:eastAsia="Times New Roman" w:hAnsi="GHEA Grapalat" w:cs="Calibri"/>
                <w:b/>
                <w:bCs/>
                <w:kern w:val="0"/>
                <w:sz w:val="16"/>
                <w:szCs w:val="16"/>
                <w14:ligatures w14:val="none"/>
              </w:rPr>
            </w:pPr>
            <w:r w:rsidRPr="000C41B6">
              <w:rPr>
                <w:rFonts w:ascii="GHEA Grapalat" w:eastAsia="Times New Roman" w:hAnsi="GHEA Grapalat" w:cs="Calibri"/>
                <w:b/>
                <w:bCs/>
                <w:kern w:val="0"/>
                <w:sz w:val="16"/>
                <w:szCs w:val="16"/>
                <w14:ligatures w14:val="none"/>
              </w:rPr>
              <w:t>(ՀՀ դրամ)</w:t>
            </w:r>
          </w:p>
        </w:tc>
        <w:tc>
          <w:tcPr>
            <w:tcW w:w="1559" w:type="dxa"/>
            <w:vAlign w:val="center"/>
            <w:hideMark/>
          </w:tcPr>
          <w:p w14:paraId="7872C16F" w14:textId="4FB721B1"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D018AD">
              <w:rPr>
                <w:rFonts w:ascii="GHEA Grapalat" w:eastAsia="Times New Roman" w:hAnsi="GHEA Grapalat" w:cs="Calibri"/>
                <w:b/>
                <w:bCs/>
                <w:kern w:val="0"/>
                <w:sz w:val="16"/>
                <w:szCs w:val="16"/>
                <w14:ligatures w14:val="none"/>
              </w:rPr>
              <w:br/>
            </w:r>
            <w:r w:rsidR="000C41B6" w:rsidRPr="000C41B6">
              <w:rPr>
                <w:rFonts w:ascii="GHEA Grapalat" w:eastAsia="Times New Roman" w:hAnsi="GHEA Grapalat" w:cs="Calibri"/>
                <w:b/>
                <w:bCs/>
                <w:kern w:val="0"/>
                <w:sz w:val="16"/>
                <w:szCs w:val="16"/>
                <w14:ligatures w14:val="none"/>
              </w:rPr>
              <w:t>(ՀՀ դրամ)</w:t>
            </w:r>
          </w:p>
        </w:tc>
      </w:tr>
      <w:tr w:rsidR="000C41B6" w:rsidRPr="00D018AD" w14:paraId="00FAF59A" w14:textId="77777777" w:rsidTr="00594824">
        <w:trPr>
          <w:trHeight w:val="2145"/>
          <w:jc w:val="center"/>
        </w:trPr>
        <w:tc>
          <w:tcPr>
            <w:tcW w:w="562" w:type="dxa"/>
            <w:noWrap/>
            <w:vAlign w:val="center"/>
            <w:hideMark/>
          </w:tcPr>
          <w:p w14:paraId="25D4E0CA" w14:textId="77777777" w:rsidR="002F100A" w:rsidRPr="00602C52" w:rsidRDefault="002F100A" w:rsidP="00602C52">
            <w:pPr>
              <w:spacing w:after="0" w:line="240" w:lineRule="auto"/>
              <w:jc w:val="center"/>
              <w:rPr>
                <w:rFonts w:ascii="GHEA Grapalat" w:eastAsia="Times New Roman" w:hAnsi="GHEA Grapalat" w:cs="Calibri"/>
                <w:kern w:val="0"/>
                <w:sz w:val="16"/>
                <w:szCs w:val="16"/>
                <w:lang w:val="hy-AM"/>
                <w14:ligatures w14:val="none"/>
              </w:rPr>
            </w:pPr>
            <w:r w:rsidRPr="00602C52">
              <w:rPr>
                <w:rFonts w:ascii="GHEA Grapalat" w:eastAsia="Times New Roman" w:hAnsi="GHEA Grapalat" w:cs="Calibri"/>
                <w:kern w:val="0"/>
                <w:sz w:val="16"/>
                <w:szCs w:val="16"/>
                <w:lang w:val="hy-AM"/>
                <w14:ligatures w14:val="none"/>
              </w:rPr>
              <w:t>1</w:t>
            </w:r>
          </w:p>
        </w:tc>
        <w:tc>
          <w:tcPr>
            <w:tcW w:w="1134" w:type="dxa"/>
            <w:noWrap/>
            <w:vAlign w:val="center"/>
            <w:hideMark/>
          </w:tcPr>
          <w:p w14:paraId="72C0740E" w14:textId="77777777" w:rsidR="002F100A" w:rsidRPr="00D018AD" w:rsidRDefault="002F100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p>
        </w:tc>
        <w:tc>
          <w:tcPr>
            <w:tcW w:w="1134" w:type="dxa"/>
            <w:shd w:val="clear" w:color="000000" w:fill="FFFFFF"/>
            <w:vAlign w:val="center"/>
            <w:hideMark/>
          </w:tcPr>
          <w:p w14:paraId="5C3132A6" w14:textId="617549B9" w:rsidR="002F100A" w:rsidRPr="00D018AD" w:rsidRDefault="00F12DE9" w:rsidP="004101FC">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Անշարժ գույք (հողամաս, պարիսպ</w:t>
            </w:r>
            <w:r w:rsidRPr="00D018AD">
              <w:rPr>
                <w:rFonts w:ascii="GHEA Grapalat" w:eastAsia="Times New Roman" w:hAnsi="GHEA Grapalat" w:cs="Calibri"/>
                <w:kern w:val="0"/>
                <w:sz w:val="16"/>
                <w:szCs w:val="16"/>
                <w14:ligatures w14:val="none"/>
              </w:rPr>
              <w:t>)</w:t>
            </w:r>
          </w:p>
        </w:tc>
        <w:tc>
          <w:tcPr>
            <w:tcW w:w="1276" w:type="dxa"/>
            <w:vAlign w:val="center"/>
            <w:hideMark/>
          </w:tcPr>
          <w:p w14:paraId="02BA3561" w14:textId="77777777" w:rsidR="00594824" w:rsidRPr="00594824" w:rsidRDefault="00594824" w:rsidP="00594824">
            <w:pPr>
              <w:spacing w:after="0" w:line="240" w:lineRule="auto"/>
              <w:jc w:val="center"/>
              <w:rPr>
                <w:rFonts w:ascii="GHEA Grapalat" w:eastAsia="Times New Roman" w:hAnsi="GHEA Grapalat" w:cs="Calibri"/>
                <w:kern w:val="0"/>
                <w:sz w:val="16"/>
                <w:szCs w:val="16"/>
                <w:lang w:val="hy-AM"/>
                <w14:ligatures w14:val="none"/>
              </w:rPr>
            </w:pPr>
            <w:r w:rsidRPr="00594824">
              <w:rPr>
                <w:rFonts w:ascii="GHEA Grapalat" w:eastAsia="Times New Roman" w:hAnsi="GHEA Grapalat" w:cs="Calibri"/>
                <w:kern w:val="0"/>
                <w:sz w:val="16"/>
                <w:szCs w:val="16"/>
                <w:lang w:val="hy-AM"/>
                <w14:ligatures w14:val="none"/>
              </w:rPr>
              <w:t>Երևան, Ավան Աճառյան</w:t>
            </w:r>
          </w:p>
          <w:p w14:paraId="3C9E7480" w14:textId="77199787" w:rsidR="00594824" w:rsidRPr="00594824" w:rsidRDefault="00594824" w:rsidP="00594824">
            <w:pPr>
              <w:spacing w:after="0" w:line="240" w:lineRule="auto"/>
              <w:jc w:val="center"/>
              <w:rPr>
                <w:rFonts w:ascii="GHEA Grapalat" w:eastAsia="Times New Roman" w:hAnsi="GHEA Grapalat" w:cs="Calibri"/>
                <w:kern w:val="0"/>
                <w:sz w:val="16"/>
                <w:szCs w:val="16"/>
                <w:lang w:val="hy-AM"/>
                <w14:ligatures w14:val="none"/>
              </w:rPr>
            </w:pPr>
            <w:r w:rsidRPr="00594824">
              <w:rPr>
                <w:rFonts w:ascii="GHEA Grapalat" w:eastAsia="Times New Roman" w:hAnsi="GHEA Grapalat" w:cs="Calibri"/>
                <w:kern w:val="0"/>
                <w:sz w:val="16"/>
                <w:szCs w:val="16"/>
                <w:lang w:val="hy-AM"/>
                <w14:ligatures w14:val="none"/>
              </w:rPr>
              <w:t>փողոց 39/6 (</w:t>
            </w:r>
            <w:r>
              <w:rPr>
                <w:rFonts w:ascii="GHEA Grapalat" w:eastAsia="Times New Roman" w:hAnsi="GHEA Grapalat" w:cs="Calibri"/>
                <w:kern w:val="0"/>
                <w:sz w:val="16"/>
                <w:szCs w:val="16"/>
                <w:lang w:val="hy-AM"/>
                <w14:ligatures w14:val="none"/>
              </w:rPr>
              <w:t>Վ</w:t>
            </w:r>
            <w:r w:rsidRPr="00594824">
              <w:rPr>
                <w:rFonts w:ascii="GHEA Grapalat" w:eastAsia="Times New Roman" w:hAnsi="GHEA Grapalat" w:cs="Calibri"/>
                <w:kern w:val="0"/>
                <w:sz w:val="16"/>
                <w:szCs w:val="16"/>
                <w:lang w:val="hy-AM"/>
                <w14:ligatures w14:val="none"/>
              </w:rPr>
              <w:t>կայական</w:t>
            </w:r>
          </w:p>
          <w:p w14:paraId="6670E3FE" w14:textId="25E81710" w:rsidR="002F100A" w:rsidRPr="00D018AD" w:rsidRDefault="00594824" w:rsidP="00594824">
            <w:pPr>
              <w:spacing w:after="0" w:line="240" w:lineRule="auto"/>
              <w:jc w:val="center"/>
              <w:rPr>
                <w:rFonts w:ascii="GHEA Grapalat" w:eastAsia="Times New Roman" w:hAnsi="GHEA Grapalat" w:cs="Calibri"/>
                <w:kern w:val="0"/>
                <w:sz w:val="16"/>
                <w:szCs w:val="16"/>
                <w14:ligatures w14:val="none"/>
              </w:rPr>
            </w:pPr>
            <w:r w:rsidRPr="00594824">
              <w:rPr>
                <w:rFonts w:ascii="GHEA Grapalat" w:eastAsia="Times New Roman" w:hAnsi="GHEA Grapalat" w:cs="Calibri"/>
                <w:kern w:val="0"/>
                <w:sz w:val="16"/>
                <w:szCs w:val="16"/>
                <w:lang w:val="hy-AM"/>
                <w14:ligatures w14:val="none"/>
              </w:rPr>
              <w:t>N 10052024-01-0066)</w:t>
            </w:r>
          </w:p>
        </w:tc>
        <w:tc>
          <w:tcPr>
            <w:tcW w:w="992" w:type="dxa"/>
            <w:vAlign w:val="center"/>
            <w:hideMark/>
          </w:tcPr>
          <w:p w14:paraId="05C39991" w14:textId="7668033A" w:rsidR="00CE724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Microsoft JhengHei" w:hAnsi="GHEA Grapalat" w:cs="Microsoft JhengHei"/>
                <w:kern w:val="0"/>
                <w:sz w:val="16"/>
                <w:szCs w:val="16"/>
                <w:lang w:val="hy-AM"/>
                <w14:ligatures w14:val="none"/>
              </w:rPr>
              <w:t>Պարիսպ՝</w:t>
            </w:r>
          </w:p>
          <w:p w14:paraId="13E77160" w14:textId="0E602FAF" w:rsidR="00F12DE9" w:rsidRPr="00D018AD" w:rsidRDefault="00F12DE9" w:rsidP="00B63527">
            <w:pPr>
              <w:spacing w:after="0" w:line="240" w:lineRule="auto"/>
              <w:jc w:val="center"/>
              <w:rPr>
                <w:rFonts w:ascii="GHEA Grapalat" w:eastAsia="Microsoft YaHei" w:hAnsi="GHEA Grapalat" w:cs="Microsoft Ya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80</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98 քմ</w:t>
            </w:r>
          </w:p>
        </w:tc>
        <w:tc>
          <w:tcPr>
            <w:tcW w:w="1134" w:type="dxa"/>
            <w:vAlign w:val="center"/>
            <w:hideMark/>
          </w:tcPr>
          <w:p w14:paraId="30F52B25" w14:textId="21E9C05B" w:rsidR="002F100A" w:rsidRPr="00D018AD" w:rsidRDefault="00CE724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 xml:space="preserve">601295 </w:t>
            </w:r>
          </w:p>
        </w:tc>
        <w:tc>
          <w:tcPr>
            <w:tcW w:w="1418" w:type="dxa"/>
            <w:vAlign w:val="center"/>
            <w:hideMark/>
          </w:tcPr>
          <w:p w14:paraId="4884F7EB" w14:textId="663EDB98" w:rsidR="002F100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w:t>
            </w:r>
            <w:r w:rsidR="004101FC" w:rsidRPr="00D018AD">
              <w:rPr>
                <w:rFonts w:ascii="GHEA Grapalat" w:eastAsia="Times New Roman" w:hAnsi="GHEA Grapalat" w:cs="Calibri"/>
                <w:kern w:val="0"/>
                <w:sz w:val="16"/>
                <w:szCs w:val="16"/>
                <w:lang w:val="hy-AM"/>
                <w14:ligatures w14:val="none"/>
              </w:rPr>
              <w:t>0</w:t>
            </w:r>
            <w:r w:rsidRPr="00D018AD">
              <w:rPr>
                <w:rFonts w:ascii="Calibri" w:eastAsia="Times New Roman" w:hAnsi="Calibri" w:cs="Calibri"/>
                <w:kern w:val="0"/>
                <w:sz w:val="16"/>
                <w:szCs w:val="16"/>
                <w:lang w:val="hy-AM"/>
                <w14:ligatures w14:val="none"/>
              </w:rPr>
              <w:t> </w:t>
            </w:r>
            <w:r w:rsidR="004101FC" w:rsidRPr="00D018AD">
              <w:rPr>
                <w:rFonts w:ascii="GHEA Grapalat" w:eastAsia="Times New Roman" w:hAnsi="GHEA Grapalat" w:cs="Calibri"/>
                <w:kern w:val="0"/>
                <w:sz w:val="16"/>
                <w:szCs w:val="16"/>
                <w:lang w:val="hy-AM"/>
                <w14:ligatures w14:val="none"/>
              </w:rPr>
              <w:t>000</w:t>
            </w:r>
          </w:p>
        </w:tc>
        <w:tc>
          <w:tcPr>
            <w:tcW w:w="1701" w:type="dxa"/>
            <w:vAlign w:val="center"/>
          </w:tcPr>
          <w:p w14:paraId="03DC9E7A" w14:textId="26187668"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398</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539</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907,370</w:t>
            </w:r>
          </w:p>
        </w:tc>
        <w:tc>
          <w:tcPr>
            <w:tcW w:w="1417" w:type="dxa"/>
            <w:vAlign w:val="center"/>
            <w:hideMark/>
          </w:tcPr>
          <w:p w14:paraId="3027C52B" w14:textId="7E72AAAA"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229 400</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281" w:type="dxa"/>
            <w:vAlign w:val="center"/>
            <w:hideMark/>
          </w:tcPr>
          <w:p w14:paraId="00C3D173" w14:textId="76D98CF9"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111</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470</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276" w:type="dxa"/>
            <w:vAlign w:val="center"/>
          </w:tcPr>
          <w:p w14:paraId="4DA2EDB7" w14:textId="45697EF0"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294</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559" w:type="dxa"/>
            <w:vAlign w:val="center"/>
            <w:hideMark/>
          </w:tcPr>
          <w:p w14:paraId="7346DF8C" w14:textId="001C6D7C"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258 077,70</w:t>
            </w:r>
          </w:p>
        </w:tc>
      </w:tr>
      <w:tr w:rsidR="002F100A" w:rsidRPr="00594824" w14:paraId="1B0DC5E1" w14:textId="77777777" w:rsidTr="000C41B6">
        <w:trPr>
          <w:trHeight w:val="825"/>
          <w:jc w:val="center"/>
        </w:trPr>
        <w:tc>
          <w:tcPr>
            <w:tcW w:w="14884" w:type="dxa"/>
            <w:gridSpan w:val="12"/>
          </w:tcPr>
          <w:p w14:paraId="36ACB7A3" w14:textId="7EC0CF83" w:rsidR="00290B67" w:rsidRPr="00BE3684" w:rsidRDefault="00CB377C" w:rsidP="00F0104B">
            <w:pPr>
              <w:jc w:val="center"/>
              <w:rPr>
                <w:rFonts w:ascii="GHEA Grapalat" w:eastAsia="Times New Roman" w:hAnsi="GHEA Grapalat" w:cs="Calibri"/>
                <w:kern w:val="0"/>
                <w:sz w:val="18"/>
                <w:szCs w:val="18"/>
                <w:lang w:val="hy-AM"/>
                <w14:ligatures w14:val="none"/>
              </w:rPr>
            </w:pPr>
            <w:r w:rsidRPr="00BE3684">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w:t>
            </w:r>
            <w:r w:rsidRPr="00BE3684">
              <w:rPr>
                <w:rFonts w:ascii="GHEA Grapalat" w:eastAsia="Times New Roman" w:hAnsi="GHEA Grapalat" w:cs="Calibri"/>
                <w:kern w:val="0"/>
                <w:sz w:val="18"/>
                <w:szCs w:val="18"/>
                <w:lang w:val="hy-AM"/>
                <w14:ligatures w14:val="none"/>
              </w:rPr>
              <w:t>խ</w:t>
            </w:r>
            <w:r w:rsidRPr="00BE3684">
              <w:rPr>
                <w:rFonts w:ascii="GHEA Grapalat" w:eastAsia="Times New Roman" w:hAnsi="GHEA Grapalat" w:cs="Calibri"/>
                <w:kern w:val="0"/>
                <w:sz w:val="18"/>
                <w:szCs w:val="18"/>
                <w:lang w:val="hy-AM"/>
                <w14:ligatures w14:val="none"/>
              </w:rPr>
              <w:t>առը կառուցապատման,</w:t>
            </w:r>
            <w:r w:rsidRPr="00BE3684">
              <w:rPr>
                <w:rFonts w:ascii="GHEA Grapalat" w:eastAsia="Times New Roman" w:hAnsi="GHEA Grapalat" w:cs="Calibri"/>
                <w:kern w:val="0"/>
                <w:sz w:val="18"/>
                <w:szCs w:val="18"/>
                <w:lang w:val="hy-AM"/>
                <w14:ligatures w14:val="none"/>
              </w:rPr>
              <w:t xml:space="preserve"> </w:t>
            </w:r>
            <w:r w:rsidR="003C46FE">
              <w:rPr>
                <w:rFonts w:ascii="GHEA Grapalat" w:eastAsia="Times New Roman" w:hAnsi="GHEA Grapalat" w:cs="Calibri"/>
                <w:kern w:val="0"/>
                <w:sz w:val="18"/>
                <w:szCs w:val="18"/>
                <w:lang w:val="hy-AM"/>
                <w14:ligatures w14:val="none"/>
              </w:rPr>
              <w:t>տրանսպորտային մատչելիությունը</w:t>
            </w:r>
            <w:r w:rsidR="00290B67" w:rsidRPr="00BE3684">
              <w:rPr>
                <w:rFonts w:ascii="GHEA Grapalat" w:eastAsia="Times New Roman" w:hAnsi="GHEA Grapalat" w:cs="Calibri"/>
                <w:kern w:val="0"/>
                <w:sz w:val="18"/>
                <w:szCs w:val="18"/>
                <w:lang w:val="hy-AM"/>
                <w14:ligatures w14:val="none"/>
              </w:rPr>
              <w:t xml:space="preserve">՝ </w:t>
            </w:r>
            <w:r w:rsidR="003C46FE">
              <w:rPr>
                <w:rFonts w:ascii="GHEA Grapalat" w:eastAsia="Times New Roman" w:hAnsi="GHEA Grapalat" w:cs="Calibri"/>
                <w:kern w:val="0"/>
                <w:sz w:val="18"/>
                <w:szCs w:val="18"/>
                <w:lang w:val="hy-AM"/>
                <w14:ligatures w14:val="none"/>
              </w:rPr>
              <w:t>լավ</w:t>
            </w:r>
            <w:r w:rsidR="00722A83">
              <w:rPr>
                <w:rFonts w:ascii="GHEA Grapalat" w:eastAsia="Times New Roman" w:hAnsi="GHEA Grapalat" w:cs="Calibri"/>
                <w:kern w:val="0"/>
                <w:sz w:val="18"/>
                <w:szCs w:val="18"/>
                <w:lang w:val="hy-AM"/>
                <w14:ligatures w14:val="none"/>
              </w:rPr>
              <w:t xml:space="preserve">։ </w:t>
            </w:r>
            <w:r w:rsidR="00290B67" w:rsidRPr="00BE3684">
              <w:rPr>
                <w:rFonts w:ascii="GHEA Grapalat" w:eastAsia="Times New Roman" w:hAnsi="GHEA Grapalat" w:cs="Calibri"/>
                <w:kern w:val="0"/>
                <w:sz w:val="18"/>
                <w:szCs w:val="18"/>
                <w:lang w:val="hy-AM"/>
                <w14:ligatures w14:val="none"/>
              </w:rPr>
              <w:t>Այլ պայմաններ՝</w:t>
            </w:r>
            <w:r w:rsidR="00D018AD" w:rsidRPr="00BE3684">
              <w:rPr>
                <w:rFonts w:ascii="GHEA Grapalat" w:eastAsia="Times New Roman" w:hAnsi="GHEA Grapalat" w:cs="Calibri"/>
                <w:kern w:val="0"/>
                <w:sz w:val="18"/>
                <w:szCs w:val="18"/>
                <w:lang w:val="hy-AM"/>
                <w14:ligatures w14:val="none"/>
              </w:rPr>
              <w:t xml:space="preserve"> առկա են 74քմ</w:t>
            </w:r>
            <w:r w:rsidR="00D018AD" w:rsidRPr="00BE3684">
              <w:rPr>
                <w:rFonts w:ascii="Microsoft JhengHei" w:eastAsia="Microsoft JhengHei" w:hAnsi="Microsoft JhengHei" w:cs="Microsoft JhengHei" w:hint="eastAsia"/>
                <w:kern w:val="0"/>
                <w:sz w:val="18"/>
                <w:szCs w:val="18"/>
                <w:lang w:val="hy-AM"/>
                <w14:ligatures w14:val="none"/>
              </w:rPr>
              <w:t>․</w:t>
            </w:r>
            <w:r w:rsidR="00D018AD" w:rsidRPr="00BE3684">
              <w:rPr>
                <w:rFonts w:ascii="GHEA Grapalat" w:eastAsia="Microsoft JhengHei" w:hAnsi="GHEA Grapalat" w:cs="Microsoft JhengHei"/>
                <w:kern w:val="0"/>
                <w:sz w:val="18"/>
                <w:szCs w:val="18"/>
                <w:lang w:val="hy-AM"/>
                <w14:ligatures w14:val="none"/>
              </w:rPr>
              <w:t xml:space="preserve"> ինքնակամ կառուցված շինություններ</w:t>
            </w:r>
            <w:r w:rsidR="00602C52" w:rsidRPr="00BE3684">
              <w:rPr>
                <w:rFonts w:ascii="GHEA Grapalat" w:eastAsia="Microsoft JhengHei" w:hAnsi="GHEA Grapalat" w:cs="Microsoft JhengHe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562A74D2" w14:textId="77777777" w:rsidR="008E4DB0" w:rsidRDefault="008E4DB0" w:rsidP="002F76E3">
      <w:pPr>
        <w:jc w:val="both"/>
        <w:rPr>
          <w:rFonts w:ascii="GHEA Grapalat" w:hAnsi="GHEA Grapalat"/>
          <w:b/>
          <w:bCs/>
          <w:i/>
          <w:iCs/>
          <w:sz w:val="16"/>
          <w:szCs w:val="16"/>
          <w:lang w:val="hy-AM"/>
        </w:rPr>
      </w:pPr>
    </w:p>
    <w:p w14:paraId="1CB4BA9B" w14:textId="1BD24882" w:rsidR="008E4DB0" w:rsidRDefault="008E4DB0" w:rsidP="002F76E3">
      <w:pPr>
        <w:jc w:val="both"/>
        <w:rPr>
          <w:rFonts w:ascii="GHEA Grapalat" w:hAnsi="GHEA Grapalat"/>
          <w:b/>
          <w:bCs/>
          <w:i/>
          <w:iCs/>
          <w:sz w:val="16"/>
          <w:szCs w:val="16"/>
          <w:lang w:val="hy-AM"/>
        </w:rPr>
      </w:pPr>
    </w:p>
    <w:p w14:paraId="6D347412" w14:textId="77777777" w:rsidR="00F65FF9" w:rsidRDefault="00F65FF9" w:rsidP="002F76E3">
      <w:pPr>
        <w:jc w:val="both"/>
        <w:rPr>
          <w:rFonts w:ascii="GHEA Grapalat" w:hAnsi="GHEA Grapalat"/>
          <w:b/>
          <w:bCs/>
          <w:i/>
          <w:iCs/>
          <w:sz w:val="16"/>
          <w:szCs w:val="16"/>
          <w:lang w:val="hy-AM"/>
        </w:rPr>
      </w:pPr>
    </w:p>
    <w:p w14:paraId="0CC2EF7C" w14:textId="77777777" w:rsidR="008E4DB0" w:rsidRDefault="008E4DB0" w:rsidP="002F76E3">
      <w:pPr>
        <w:jc w:val="both"/>
        <w:rPr>
          <w:rFonts w:ascii="GHEA Grapalat" w:hAnsi="GHEA Grapalat"/>
          <w:b/>
          <w:bCs/>
          <w:i/>
          <w:iCs/>
          <w:sz w:val="16"/>
          <w:szCs w:val="16"/>
          <w:lang w:val="hy-AM"/>
        </w:rPr>
      </w:pPr>
    </w:p>
    <w:p w14:paraId="284F8123" w14:textId="77777777" w:rsidR="008E4DB0" w:rsidRDefault="008E4DB0" w:rsidP="002F76E3">
      <w:pPr>
        <w:jc w:val="both"/>
        <w:rPr>
          <w:rFonts w:ascii="GHEA Grapalat" w:hAnsi="GHEA Grapalat"/>
          <w:b/>
          <w:bCs/>
          <w:i/>
          <w:iCs/>
          <w:sz w:val="16"/>
          <w:szCs w:val="16"/>
          <w:lang w:val="hy-AM"/>
        </w:rPr>
      </w:pPr>
    </w:p>
    <w:p w14:paraId="3367AE61" w14:textId="77777777" w:rsidR="008E4DB0" w:rsidRDefault="008E4DB0" w:rsidP="002F76E3">
      <w:pPr>
        <w:jc w:val="both"/>
        <w:rPr>
          <w:rFonts w:ascii="GHEA Grapalat" w:hAnsi="GHEA Grapalat"/>
          <w:b/>
          <w:bCs/>
          <w:i/>
          <w:iCs/>
          <w:sz w:val="16"/>
          <w:szCs w:val="16"/>
          <w:lang w:val="hy-AM"/>
        </w:rPr>
      </w:pPr>
    </w:p>
    <w:p w14:paraId="5A2A7B4D" w14:textId="77777777" w:rsidR="008E4DB0" w:rsidRDefault="008E4DB0" w:rsidP="002F76E3">
      <w:pPr>
        <w:jc w:val="both"/>
        <w:rPr>
          <w:rFonts w:ascii="GHEA Grapalat" w:hAnsi="GHEA Grapalat"/>
          <w:b/>
          <w:bCs/>
          <w:i/>
          <w:iCs/>
          <w:sz w:val="16"/>
          <w:szCs w:val="16"/>
          <w:lang w:val="hy-AM"/>
        </w:rPr>
      </w:pPr>
    </w:p>
    <w:p w14:paraId="77E0FE1F" w14:textId="77777777" w:rsidR="008E4DB0" w:rsidRPr="00FC7B31" w:rsidRDefault="008E4DB0" w:rsidP="008E4DB0">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D81D271" w14:textId="77777777" w:rsidR="008E4DB0" w:rsidRDefault="008E4DB0" w:rsidP="008E4DB0">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872F12C" w14:textId="77777777" w:rsidR="008E4DB0" w:rsidRDefault="008E4DB0" w:rsidP="008E4DB0">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C9B00B1" w14:textId="77777777" w:rsidR="008E4DB0" w:rsidRDefault="008E4DB0" w:rsidP="008E4DB0">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1769317" w14:textId="77777777" w:rsidR="008E4DB0" w:rsidRPr="00ED17A5" w:rsidRDefault="008E4DB0" w:rsidP="008E4DB0">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1CF5BEE3" w14:textId="77777777" w:rsidR="008E4DB0" w:rsidRPr="00D50329" w:rsidRDefault="008E4DB0" w:rsidP="008E4DB0">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1AA8C2AA" w14:textId="77777777" w:rsidR="008E4DB0" w:rsidRPr="00D50329" w:rsidRDefault="008E4DB0" w:rsidP="008E4DB0">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740B013" w14:textId="77777777" w:rsidR="008E4DB0" w:rsidRPr="00D50329" w:rsidRDefault="008E4DB0" w:rsidP="008E4DB0">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7AFAB35"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5947F615" w14:textId="77777777" w:rsidR="008E4DB0" w:rsidRPr="00B846C0" w:rsidRDefault="008E4DB0" w:rsidP="008E4DB0">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8B857B3" w14:textId="77777777" w:rsidR="008E4DB0" w:rsidRPr="00B846C0" w:rsidRDefault="008E4DB0" w:rsidP="008E4DB0">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309403A" w14:textId="77777777" w:rsidR="008E4DB0" w:rsidRPr="00B846C0" w:rsidRDefault="008E4DB0" w:rsidP="008E4DB0">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4F1AE82" w14:textId="77777777" w:rsidR="008E4DB0" w:rsidRDefault="008E4DB0" w:rsidP="008E4DB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26C0AF55" w14:textId="77777777" w:rsidR="008E4DB0" w:rsidRPr="00B846C0" w:rsidRDefault="008E4DB0" w:rsidP="008E4DB0">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9131E41" w14:textId="77777777" w:rsidR="008E4DB0" w:rsidRPr="00195DA9" w:rsidRDefault="008E4DB0" w:rsidP="008E4DB0">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 xml:space="preserve">եզրակացությունը։ Տեխնիկական անսարքությունները վերացնելուց հետո էլեկտրոնային աճուրդը շարունակվում է սույն հրապարակային ծանուցմամբ նախատեսված </w:t>
      </w:r>
      <w:r w:rsidRPr="00195DA9">
        <w:rPr>
          <w:rFonts w:ascii="GHEA Grapalat" w:hAnsi="GHEA Grapalat"/>
          <w:b/>
          <w:bCs/>
          <w:i/>
          <w:iCs/>
          <w:sz w:val="16"/>
          <w:szCs w:val="16"/>
          <w:lang w:val="hy-AM"/>
        </w:rPr>
        <w:t>պայմաններով։</w:t>
      </w:r>
    </w:p>
    <w:p w14:paraId="7D7C7D4D" w14:textId="51558CF5" w:rsidR="008E4DB0" w:rsidRPr="0026003B" w:rsidRDefault="008E4DB0" w:rsidP="008E4DB0">
      <w:pPr>
        <w:jc w:val="both"/>
        <w:rPr>
          <w:rFonts w:ascii="GHEA Grapalat" w:hAnsi="GHEA Grapalat"/>
          <w:b/>
          <w:bCs/>
          <w:i/>
          <w:iCs/>
          <w:sz w:val="16"/>
          <w:szCs w:val="16"/>
          <w:lang w:val="hy-AM"/>
        </w:rPr>
      </w:pPr>
      <w:r w:rsidRPr="00195DA9">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w:t>
      </w:r>
      <w:r w:rsidR="00195DA9" w:rsidRPr="00195DA9">
        <w:rPr>
          <w:rFonts w:ascii="GHEA Grapalat" w:hAnsi="GHEA Grapalat"/>
          <w:b/>
          <w:bCs/>
          <w:i/>
          <w:iCs/>
          <w:sz w:val="16"/>
          <w:szCs w:val="16"/>
          <w:lang w:val="hy-AM"/>
        </w:rPr>
        <w:t>2026 թվականի մարտի 19-ի N 327-Ա</w:t>
      </w:r>
      <w:r w:rsidR="00195DA9">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2BDFDD13" w14:textId="77777777" w:rsidR="008E4DB0" w:rsidRPr="002F76E3" w:rsidRDefault="008E4DB0" w:rsidP="008E4DB0">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4630DD2C"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BA1AE75"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4AEB7A9" w14:textId="77777777" w:rsidR="008E4DB0"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DC8C396"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3A040844"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47BDEA13"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5BC9BEC8"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65A8DD5D"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A412968" w14:textId="77777777" w:rsidR="008E4DB0" w:rsidRPr="002F76E3"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50DE2E7B" w14:textId="77777777" w:rsidR="008E4DB0" w:rsidRPr="00173AF7" w:rsidRDefault="008E4DB0" w:rsidP="008E4DB0">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76AA0B42" w14:textId="77777777" w:rsidR="008E4DB0" w:rsidRPr="00173AF7"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47ED65D" w14:textId="77777777" w:rsidR="008E4DB0" w:rsidRPr="00173AF7"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0F2A37F" w14:textId="77777777" w:rsidR="008E4DB0" w:rsidRPr="00173AF7"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377726C3" w14:textId="77777777" w:rsidR="008E4DB0" w:rsidRPr="00173AF7"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7116E8B2" w14:textId="77777777" w:rsidR="008E4DB0" w:rsidRPr="00173AF7" w:rsidRDefault="008E4DB0" w:rsidP="008E4DB0">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2B997D6E" w:rsidR="002F76E3" w:rsidRPr="008E4DB0" w:rsidRDefault="008E4DB0" w:rsidP="008E4DB0">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8E4DB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62B19"/>
    <w:rsid w:val="000C41B6"/>
    <w:rsid w:val="000D5E90"/>
    <w:rsid w:val="001514E7"/>
    <w:rsid w:val="00173AF7"/>
    <w:rsid w:val="00195DA9"/>
    <w:rsid w:val="001B5E84"/>
    <w:rsid w:val="00215460"/>
    <w:rsid w:val="002209AC"/>
    <w:rsid w:val="00250AEA"/>
    <w:rsid w:val="00277932"/>
    <w:rsid w:val="00290B67"/>
    <w:rsid w:val="002B46E6"/>
    <w:rsid w:val="002D78D8"/>
    <w:rsid w:val="002F100A"/>
    <w:rsid w:val="002F76E3"/>
    <w:rsid w:val="00343D35"/>
    <w:rsid w:val="003466DA"/>
    <w:rsid w:val="003468F8"/>
    <w:rsid w:val="00375493"/>
    <w:rsid w:val="003C1A16"/>
    <w:rsid w:val="003C46FE"/>
    <w:rsid w:val="004101FC"/>
    <w:rsid w:val="00443722"/>
    <w:rsid w:val="00444DE0"/>
    <w:rsid w:val="00495BEA"/>
    <w:rsid w:val="004C2733"/>
    <w:rsid w:val="004C3173"/>
    <w:rsid w:val="004D674E"/>
    <w:rsid w:val="00556A59"/>
    <w:rsid w:val="00594824"/>
    <w:rsid w:val="005C16F3"/>
    <w:rsid w:val="00602C52"/>
    <w:rsid w:val="006453A4"/>
    <w:rsid w:val="0069729F"/>
    <w:rsid w:val="006B3A5C"/>
    <w:rsid w:val="006D02CD"/>
    <w:rsid w:val="0072215D"/>
    <w:rsid w:val="00722A83"/>
    <w:rsid w:val="007347D7"/>
    <w:rsid w:val="007517B1"/>
    <w:rsid w:val="007758A3"/>
    <w:rsid w:val="007B17DA"/>
    <w:rsid w:val="00811C0B"/>
    <w:rsid w:val="0089141A"/>
    <w:rsid w:val="00893FF7"/>
    <w:rsid w:val="008C2E3B"/>
    <w:rsid w:val="008D7FEE"/>
    <w:rsid w:val="008E4DB0"/>
    <w:rsid w:val="009A1E02"/>
    <w:rsid w:val="009A64B5"/>
    <w:rsid w:val="009C0909"/>
    <w:rsid w:val="009C3B3B"/>
    <w:rsid w:val="00A53AF7"/>
    <w:rsid w:val="00A864F0"/>
    <w:rsid w:val="00A91DA7"/>
    <w:rsid w:val="00AA133E"/>
    <w:rsid w:val="00B54E53"/>
    <w:rsid w:val="00B63527"/>
    <w:rsid w:val="00B82405"/>
    <w:rsid w:val="00B846C0"/>
    <w:rsid w:val="00BE3684"/>
    <w:rsid w:val="00BE577F"/>
    <w:rsid w:val="00BF0B4B"/>
    <w:rsid w:val="00C30E32"/>
    <w:rsid w:val="00C53888"/>
    <w:rsid w:val="00C55342"/>
    <w:rsid w:val="00C80872"/>
    <w:rsid w:val="00CB377C"/>
    <w:rsid w:val="00CD2678"/>
    <w:rsid w:val="00CE1409"/>
    <w:rsid w:val="00CE724A"/>
    <w:rsid w:val="00D018AD"/>
    <w:rsid w:val="00D608FB"/>
    <w:rsid w:val="00DA04FD"/>
    <w:rsid w:val="00DA68BA"/>
    <w:rsid w:val="00DF215E"/>
    <w:rsid w:val="00E0501F"/>
    <w:rsid w:val="00E22626"/>
    <w:rsid w:val="00E26A0D"/>
    <w:rsid w:val="00E62380"/>
    <w:rsid w:val="00F0104B"/>
    <w:rsid w:val="00F12DE9"/>
    <w:rsid w:val="00F34700"/>
    <w:rsid w:val="00F62887"/>
    <w:rsid w:val="00F65FF9"/>
    <w:rsid w:val="00F85E07"/>
    <w:rsid w:val="00FA0156"/>
    <w:rsid w:val="00FA0A85"/>
    <w:rsid w:val="00FA312C"/>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1409"/>
    <w:rPr>
      <w:color w:val="0563C1" w:themeColor="hyperlink"/>
      <w:u w:val="single"/>
    </w:rPr>
  </w:style>
  <w:style w:type="character" w:styleId="a4">
    <w:name w:val="Unresolved Mention"/>
    <w:basedOn w:val="a0"/>
    <w:uiPriority w:val="99"/>
    <w:semiHidden/>
    <w:unhideWhenUsed/>
    <w:rsid w:val="00CE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1392</Words>
  <Characters>7936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cp:lastPrinted>2025-01-15T05:51:00Z</cp:lastPrinted>
  <dcterms:created xsi:type="dcterms:W3CDTF">2024-12-26T12:44:00Z</dcterms:created>
  <dcterms:modified xsi:type="dcterms:W3CDTF">2026-03-25T06:23:00Z</dcterms:modified>
</cp:coreProperties>
</file>