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A82E" w14:textId="3C47BEEF" w:rsidR="00187AFD" w:rsidRDefault="00187AFD" w:rsidP="00187AFD">
      <w:pPr>
        <w:pStyle w:val="BodyTextIndent"/>
        <w:spacing w:after="0" w:line="276" w:lineRule="auto"/>
        <w:ind w:left="0" w:right="50"/>
        <w:jc w:val="right"/>
        <w:rPr>
          <w:rFonts w:ascii="GHEA Grapalat" w:hAnsi="GHEA Grapalat" w:cs="Sylfaen"/>
          <w:b/>
          <w:noProof/>
          <w:lang w:val="hy-AM"/>
        </w:rPr>
      </w:pPr>
      <w:r>
        <w:rPr>
          <w:rFonts w:ascii="GHEA Grapalat" w:hAnsi="GHEA Grapalat" w:cs="Sylfaen"/>
          <w:b/>
          <w:noProof/>
          <w:lang w:val="hy-AM"/>
        </w:rPr>
        <w:t xml:space="preserve"> Ձև 2 </w:t>
      </w:r>
    </w:p>
    <w:p w14:paraId="6BB6F36E" w14:textId="77777777" w:rsidR="00187AFD" w:rsidRDefault="00187AFD" w:rsidP="00187AFD">
      <w:pPr>
        <w:rPr>
          <w:rFonts w:ascii="GHEA Grapalat" w:hAnsi="GHEA Grapalat"/>
          <w:b/>
          <w:bCs/>
          <w:lang w:val="hy-AM"/>
        </w:rPr>
      </w:pPr>
    </w:p>
    <w:p w14:paraId="64A5B394" w14:textId="77777777" w:rsidR="00187AFD" w:rsidRPr="004F379F" w:rsidRDefault="00187AFD" w:rsidP="00187AFD">
      <w:pPr>
        <w:jc w:val="center"/>
        <w:rPr>
          <w:rFonts w:ascii="GHEA Grapalat" w:hAnsi="GHEA Grapalat"/>
          <w:color w:val="000000" w:themeColor="text1"/>
        </w:rPr>
      </w:pPr>
      <w:r w:rsidRPr="004F379F">
        <w:rPr>
          <w:rFonts w:ascii="GHEA Grapalat" w:hAnsi="GHEA Grapalat"/>
          <w:b/>
          <w:bCs/>
          <w:color w:val="000000" w:themeColor="text1"/>
          <w:lang w:val="hy-AM"/>
        </w:rPr>
        <w:t>ՀՐԱՊԱՐԱԿԱՅԻՆ ԾԱՆՈւՑՈւՄ</w:t>
      </w:r>
    </w:p>
    <w:p w14:paraId="43E70EE8" w14:textId="2D70D3B2" w:rsidR="00187AFD" w:rsidRPr="004F379F" w:rsidRDefault="00187AFD" w:rsidP="00187AFD">
      <w:pPr>
        <w:ind w:firstLine="720"/>
        <w:jc w:val="center"/>
        <w:rPr>
          <w:rFonts w:ascii="GHEA Grapalat" w:hAnsi="GHEA Grapalat"/>
          <w:color w:val="000000" w:themeColor="text1"/>
          <w:lang w:val="hy-AM"/>
        </w:rPr>
      </w:pPr>
      <w:r w:rsidRPr="004F379F">
        <w:rPr>
          <w:rFonts w:ascii="GHEA Grapalat" w:hAnsi="GHEA Grapalat"/>
          <w:b/>
          <w:bCs/>
          <w:color w:val="000000" w:themeColor="text1"/>
          <w:lang w:val="hy-AM"/>
        </w:rPr>
        <w:t xml:space="preserve">Արենի համայնքը հրավիրում է աճուրդի, որը տեղի կունենա 2026թ. </w:t>
      </w:r>
      <w:r w:rsidR="00AB5729" w:rsidRPr="004F379F">
        <w:rPr>
          <w:rFonts w:ascii="GHEA Grapalat" w:hAnsi="GHEA Grapalat"/>
          <w:b/>
          <w:bCs/>
          <w:color w:val="000000" w:themeColor="text1"/>
          <w:lang w:val="hy-AM"/>
        </w:rPr>
        <w:t>օգոստոսի</w:t>
      </w:r>
      <w:r w:rsidRPr="004F379F">
        <w:rPr>
          <w:rFonts w:ascii="GHEA Grapalat" w:hAnsi="GHEA Grapalat"/>
          <w:b/>
          <w:bCs/>
          <w:color w:val="000000" w:themeColor="text1"/>
          <w:lang w:val="hy-AM"/>
        </w:rPr>
        <w:t xml:space="preserve"> </w:t>
      </w:r>
      <w:r w:rsidR="00AB5729" w:rsidRPr="004F379F">
        <w:rPr>
          <w:rFonts w:ascii="GHEA Grapalat" w:hAnsi="GHEA Grapalat"/>
          <w:b/>
          <w:bCs/>
          <w:color w:val="000000" w:themeColor="text1"/>
          <w:lang w:val="hy-AM"/>
        </w:rPr>
        <w:t>25</w:t>
      </w:r>
      <w:r w:rsidRPr="004F379F">
        <w:rPr>
          <w:rFonts w:ascii="GHEA Grapalat" w:hAnsi="GHEA Grapalat"/>
          <w:b/>
          <w:bCs/>
          <w:color w:val="000000" w:themeColor="text1"/>
          <w:lang w:val="hy-AM"/>
        </w:rPr>
        <w:t>-ին, ժամը՝ 10</w:t>
      </w:r>
      <w:r w:rsidR="00397680" w:rsidRPr="004F379F">
        <w:rPr>
          <w:rFonts w:ascii="GHEA Grapalat" w:hAnsi="GHEA Grapalat"/>
          <w:b/>
          <w:bCs/>
          <w:color w:val="000000" w:themeColor="text1"/>
          <w:lang w:val="hy-AM"/>
        </w:rPr>
        <w:t>։00-</w:t>
      </w:r>
      <w:r w:rsidRPr="004F379F">
        <w:rPr>
          <w:rFonts w:ascii="GHEA Grapalat" w:hAnsi="GHEA Grapalat"/>
          <w:b/>
          <w:bCs/>
          <w:color w:val="000000" w:themeColor="text1"/>
          <w:lang w:val="hy-AM"/>
        </w:rPr>
        <w:t xml:space="preserve">ին </w:t>
      </w:r>
      <w:hyperlink r:id="rId4" w:history="1">
        <w:r w:rsidRPr="004F379F">
          <w:rPr>
            <w:rStyle w:val="Hyperlink"/>
            <w:rFonts w:ascii="GHEA Grapalat" w:eastAsiaTheme="majorEastAsia" w:hAnsi="GHEA Grapalat"/>
            <w:b/>
            <w:bCs/>
            <w:color w:val="000000" w:themeColor="text1"/>
            <w:lang w:val="hy-AM"/>
          </w:rPr>
          <w:t>https://www.e-auctions.am</w:t>
        </w:r>
      </w:hyperlink>
      <w:r w:rsidRPr="004F379F">
        <w:rPr>
          <w:rFonts w:ascii="GHEA Grapalat" w:hAnsi="GHEA Grapalat"/>
          <w:b/>
          <w:bCs/>
          <w:color w:val="000000" w:themeColor="text1"/>
          <w:lang w:val="hy-AM"/>
        </w:rPr>
        <w:t xml:space="preserve"> կայքի միջոցով։</w:t>
      </w:r>
    </w:p>
    <w:p w14:paraId="1233A177" w14:textId="77777777" w:rsidR="00187AFD" w:rsidRPr="004F379F" w:rsidRDefault="00187AFD" w:rsidP="00187AFD">
      <w:pPr>
        <w:jc w:val="center"/>
        <w:rPr>
          <w:rFonts w:ascii="GHEA Grapalat" w:hAnsi="GHEA Grapalat"/>
          <w:b/>
          <w:bCs/>
          <w:color w:val="000000" w:themeColor="text1"/>
          <w:lang w:val="hy-AM"/>
        </w:rPr>
      </w:pPr>
    </w:p>
    <w:p w14:paraId="61C61B22" w14:textId="77777777" w:rsidR="00187AFD" w:rsidRPr="004F379F" w:rsidRDefault="00187AFD" w:rsidP="00187AFD">
      <w:pPr>
        <w:jc w:val="center"/>
        <w:rPr>
          <w:rFonts w:ascii="GHEA Grapalat" w:hAnsi="GHEA Grapalat"/>
          <w:color w:val="000000" w:themeColor="text1"/>
          <w:lang w:val="hy-AM"/>
        </w:rPr>
      </w:pPr>
      <w:r w:rsidRPr="004F379F">
        <w:rPr>
          <w:rFonts w:ascii="GHEA Grapalat" w:hAnsi="GHEA Grapalat"/>
          <w:b/>
          <w:bCs/>
          <w:color w:val="000000" w:themeColor="text1"/>
          <w:lang w:val="hy-AM"/>
        </w:rPr>
        <w:t>ԷԼԵԿՏՐՈՆԱՅԻՆ ԱՃՈւՐԴՈՎ ՎԱՃԱՌՎՈւՄ Է</w:t>
      </w:r>
    </w:p>
    <w:p w14:paraId="080BDD71" w14:textId="01BC0C08" w:rsidR="00187AFD" w:rsidRPr="004F379F" w:rsidRDefault="00187AFD" w:rsidP="00187AFD">
      <w:pPr>
        <w:ind w:firstLine="720"/>
        <w:jc w:val="center"/>
        <w:rPr>
          <w:rFonts w:ascii="GHEA Grapalat" w:hAnsi="GHEA Grapalat"/>
          <w:b/>
          <w:bCs/>
          <w:color w:val="000000" w:themeColor="text1"/>
          <w:lang w:val="hy-AM"/>
        </w:rPr>
      </w:pPr>
      <w:bookmarkStart w:id="0" w:name="_Hlk181692298"/>
      <w:bookmarkStart w:id="1" w:name="_Hlk181874982"/>
      <w:r w:rsidRPr="004F379F">
        <w:rPr>
          <w:rFonts w:ascii="GHEA Grapalat" w:hAnsi="GHEA Grapalat"/>
          <w:b/>
          <w:bCs/>
          <w:color w:val="000000" w:themeColor="text1"/>
          <w:lang w:val="hy-AM"/>
        </w:rPr>
        <w:t xml:space="preserve">Հայաստանի </w:t>
      </w:r>
      <w:r w:rsidRPr="004F379F">
        <w:rPr>
          <w:rFonts w:ascii="GHEA Grapalat" w:hAnsi="GHEA Grapalat" w:cs="Arial"/>
          <w:b/>
          <w:bCs/>
          <w:color w:val="000000" w:themeColor="text1"/>
          <w:lang w:val="hy-AM"/>
        </w:rPr>
        <w:t>Հանրապետության</w:t>
      </w:r>
      <w:r w:rsidR="003F2564" w:rsidRPr="004F379F">
        <w:rPr>
          <w:rFonts w:ascii="GHEA Grapalat" w:hAnsi="GHEA Grapalat"/>
          <w:b/>
          <w:bCs/>
          <w:color w:val="000000" w:themeColor="text1"/>
          <w:lang w:val="hy-AM"/>
        </w:rPr>
        <w:t xml:space="preserve"> </w:t>
      </w:r>
      <w:r w:rsidR="003F2564" w:rsidRPr="004F379F">
        <w:rPr>
          <w:rFonts w:ascii="GHEA Grapalat" w:hAnsi="GHEA Grapalat" w:cs="Arial"/>
          <w:b/>
          <w:bCs/>
          <w:color w:val="000000" w:themeColor="text1"/>
          <w:lang w:val="hy-AM"/>
        </w:rPr>
        <w:t>Վայոց</w:t>
      </w:r>
      <w:r w:rsidR="003F2564" w:rsidRPr="004F379F">
        <w:rPr>
          <w:rFonts w:ascii="GHEA Grapalat" w:hAnsi="GHEA Grapalat"/>
          <w:b/>
          <w:bCs/>
          <w:color w:val="000000" w:themeColor="text1"/>
          <w:lang w:val="hy-AM"/>
        </w:rPr>
        <w:t xml:space="preserve"> </w:t>
      </w:r>
      <w:r w:rsidR="003F2564" w:rsidRPr="004F379F">
        <w:rPr>
          <w:rFonts w:ascii="GHEA Grapalat" w:hAnsi="GHEA Grapalat" w:cs="Arial"/>
          <w:b/>
          <w:bCs/>
          <w:color w:val="000000" w:themeColor="text1"/>
          <w:lang w:val="hy-AM"/>
        </w:rPr>
        <w:t>ձո</w:t>
      </w:r>
      <w:r w:rsidR="00246A9C" w:rsidRPr="004F379F">
        <w:rPr>
          <w:rFonts w:ascii="GHEA Grapalat" w:hAnsi="GHEA Grapalat" w:cs="Arial"/>
          <w:b/>
          <w:bCs/>
          <w:color w:val="000000" w:themeColor="text1"/>
          <w:lang w:val="hy-AM"/>
        </w:rPr>
        <w:t>ր</w:t>
      </w:r>
      <w:r w:rsidR="00246A9C" w:rsidRPr="004F379F">
        <w:rPr>
          <w:rFonts w:ascii="GHEA Grapalat" w:hAnsi="GHEA Grapalat"/>
          <w:b/>
          <w:bCs/>
          <w:color w:val="000000" w:themeColor="text1"/>
          <w:lang w:val="hy-AM"/>
        </w:rPr>
        <w:t xml:space="preserve"> </w:t>
      </w:r>
      <w:r w:rsidR="00246A9C" w:rsidRPr="004F379F">
        <w:rPr>
          <w:rFonts w:ascii="GHEA Grapalat" w:hAnsi="GHEA Grapalat" w:cs="Arial"/>
          <w:b/>
          <w:bCs/>
          <w:color w:val="000000" w:themeColor="text1"/>
          <w:lang w:val="hy-AM"/>
        </w:rPr>
        <w:t>մարզի</w:t>
      </w:r>
      <w:r w:rsidR="00246A9C" w:rsidRPr="004F379F">
        <w:rPr>
          <w:rFonts w:ascii="GHEA Grapalat" w:hAnsi="GHEA Grapalat"/>
          <w:b/>
          <w:bCs/>
          <w:color w:val="000000" w:themeColor="text1"/>
          <w:lang w:val="hy-AM"/>
        </w:rPr>
        <w:t xml:space="preserve"> </w:t>
      </w:r>
      <w:r w:rsidR="00246A9C" w:rsidRPr="004F379F">
        <w:rPr>
          <w:rFonts w:ascii="GHEA Grapalat" w:hAnsi="GHEA Grapalat" w:cs="Arial"/>
          <w:b/>
          <w:bCs/>
          <w:color w:val="000000" w:themeColor="text1"/>
          <w:lang w:val="hy-AM"/>
        </w:rPr>
        <w:t>Արենի</w:t>
      </w:r>
      <w:r w:rsidR="00246A9C" w:rsidRPr="004F379F">
        <w:rPr>
          <w:rFonts w:ascii="GHEA Grapalat" w:hAnsi="GHEA Grapalat"/>
          <w:b/>
          <w:bCs/>
          <w:color w:val="000000" w:themeColor="text1"/>
          <w:lang w:val="hy-AM"/>
        </w:rPr>
        <w:t xml:space="preserve"> </w:t>
      </w:r>
      <w:r w:rsidR="00246A9C" w:rsidRPr="004F379F">
        <w:rPr>
          <w:rFonts w:ascii="GHEA Grapalat" w:hAnsi="GHEA Grapalat" w:cs="Arial"/>
          <w:b/>
          <w:bCs/>
          <w:color w:val="000000" w:themeColor="text1"/>
          <w:lang w:val="hy-AM"/>
        </w:rPr>
        <w:t>համայնքի</w:t>
      </w:r>
      <w:r w:rsidRPr="004F379F">
        <w:rPr>
          <w:rFonts w:ascii="GHEA Grapalat" w:hAnsi="GHEA Grapalat"/>
          <w:b/>
          <w:bCs/>
          <w:color w:val="000000" w:themeColor="text1"/>
          <w:lang w:val="hy-AM"/>
        </w:rPr>
        <w:t xml:space="preserve"> </w:t>
      </w:r>
      <w:r w:rsidR="00246A9C" w:rsidRPr="004F379F">
        <w:rPr>
          <w:rFonts w:ascii="GHEA Grapalat" w:hAnsi="GHEA Grapalat" w:cs="Arial"/>
          <w:b/>
          <w:bCs/>
          <w:color w:val="000000" w:themeColor="text1"/>
          <w:lang w:val="hy-AM"/>
        </w:rPr>
        <w:t>ավագանու</w:t>
      </w:r>
      <w:r w:rsidR="00246A9C" w:rsidRPr="004F379F">
        <w:rPr>
          <w:rFonts w:ascii="GHEA Grapalat" w:hAnsi="GHEA Grapalat"/>
          <w:b/>
          <w:bCs/>
          <w:color w:val="000000" w:themeColor="text1"/>
          <w:lang w:val="hy-AM"/>
        </w:rPr>
        <w:t xml:space="preserve"> </w:t>
      </w:r>
      <w:r w:rsidR="00C329F9" w:rsidRPr="004F379F">
        <w:rPr>
          <w:rFonts w:ascii="GHEA Grapalat" w:hAnsi="GHEA Grapalat"/>
          <w:b/>
          <w:bCs/>
          <w:color w:val="000000" w:themeColor="text1"/>
          <w:lang w:val="hy-AM"/>
        </w:rPr>
        <w:t>14</w:t>
      </w:r>
      <w:r w:rsidR="00C329F9" w:rsidRPr="004F379F">
        <w:rPr>
          <w:rFonts w:ascii="Cambria Math" w:hAnsi="Cambria Math" w:cs="Cambria Math"/>
          <w:b/>
          <w:bCs/>
          <w:color w:val="000000" w:themeColor="text1"/>
          <w:lang w:val="hy-AM"/>
        </w:rPr>
        <w:t>․</w:t>
      </w:r>
      <w:r w:rsidR="00C329F9" w:rsidRPr="004F379F">
        <w:rPr>
          <w:rFonts w:ascii="GHEA Grapalat" w:hAnsi="GHEA Grapalat"/>
          <w:b/>
          <w:bCs/>
          <w:color w:val="000000" w:themeColor="text1"/>
          <w:lang w:val="hy-AM"/>
        </w:rPr>
        <w:t>05</w:t>
      </w:r>
      <w:r w:rsidR="00C329F9" w:rsidRPr="004F379F">
        <w:rPr>
          <w:rFonts w:ascii="Cambria Math" w:hAnsi="Cambria Math" w:cs="Cambria Math"/>
          <w:b/>
          <w:bCs/>
          <w:color w:val="000000" w:themeColor="text1"/>
          <w:lang w:val="hy-AM"/>
        </w:rPr>
        <w:t>․</w:t>
      </w:r>
      <w:r w:rsidR="00C329F9" w:rsidRPr="004F379F">
        <w:rPr>
          <w:rFonts w:ascii="GHEA Grapalat" w:hAnsi="GHEA Grapalat"/>
          <w:b/>
          <w:bCs/>
          <w:color w:val="000000" w:themeColor="text1"/>
          <w:lang w:val="hy-AM"/>
        </w:rPr>
        <w:t>2026</w:t>
      </w:r>
      <w:r w:rsidR="00C329F9" w:rsidRPr="004F379F">
        <w:rPr>
          <w:rFonts w:ascii="GHEA Grapalat" w:hAnsi="GHEA Grapalat" w:cs="Arial"/>
          <w:b/>
          <w:bCs/>
          <w:color w:val="000000" w:themeColor="text1"/>
          <w:lang w:val="hy-AM"/>
        </w:rPr>
        <w:t>թ</w:t>
      </w:r>
      <w:r w:rsidR="00C329F9" w:rsidRPr="004F379F">
        <w:rPr>
          <w:rFonts w:ascii="Cambria Math" w:hAnsi="Cambria Math" w:cs="Cambria Math"/>
          <w:b/>
          <w:bCs/>
          <w:color w:val="000000" w:themeColor="text1"/>
          <w:lang w:val="hy-AM"/>
        </w:rPr>
        <w:t>․</w:t>
      </w:r>
      <w:r w:rsidR="00C329F9" w:rsidRPr="004F379F">
        <w:rPr>
          <w:rFonts w:ascii="GHEA Grapalat" w:hAnsi="GHEA Grapalat"/>
          <w:b/>
          <w:bCs/>
          <w:color w:val="000000" w:themeColor="text1"/>
          <w:lang w:val="hy-AM"/>
        </w:rPr>
        <w:t xml:space="preserve"> 069-</w:t>
      </w:r>
      <w:r w:rsidR="00C329F9" w:rsidRPr="004F379F">
        <w:rPr>
          <w:rFonts w:ascii="GHEA Grapalat" w:hAnsi="GHEA Grapalat" w:cs="Arial"/>
          <w:b/>
          <w:bCs/>
          <w:color w:val="000000" w:themeColor="text1"/>
          <w:lang w:val="hy-AM"/>
        </w:rPr>
        <w:t>Ա</w:t>
      </w:r>
      <w:r w:rsidR="00E57798" w:rsidRPr="004F379F">
        <w:rPr>
          <w:rFonts w:ascii="GHEA Grapalat" w:hAnsi="GHEA Grapalat"/>
          <w:b/>
          <w:bCs/>
          <w:color w:val="000000" w:themeColor="text1"/>
          <w:lang w:val="hy-AM"/>
        </w:rPr>
        <w:t xml:space="preserve">  </w:t>
      </w:r>
      <w:r w:rsidR="003B18A7">
        <w:rPr>
          <w:rFonts w:ascii="GHEA Grapalat" w:hAnsi="GHEA Grapalat" w:cs="Arial"/>
          <w:b/>
          <w:bCs/>
          <w:color w:val="000000" w:themeColor="text1"/>
          <w:lang w:val="hy-AM"/>
        </w:rPr>
        <w:t xml:space="preserve">և համայնքի ղեկավարի 275-Ա որոշումների </w:t>
      </w:r>
      <w:r w:rsidRPr="004F379F">
        <w:rPr>
          <w:rFonts w:ascii="GHEA Grapalat" w:hAnsi="GHEA Grapalat" w:cs="Arial"/>
          <w:b/>
          <w:bCs/>
          <w:color w:val="000000" w:themeColor="text1"/>
          <w:lang w:val="hy-AM"/>
        </w:rPr>
        <w:t>համաձայն</w:t>
      </w:r>
      <w:bookmarkEnd w:id="0"/>
      <w:r w:rsidRPr="004F379F">
        <w:rPr>
          <w:rFonts w:ascii="GHEA Grapalat" w:hAnsi="GHEA Grapalat"/>
          <w:b/>
          <w:bCs/>
          <w:color w:val="000000" w:themeColor="text1"/>
          <w:lang w:val="hy-AM"/>
        </w:rPr>
        <w:t xml:space="preserve"> </w:t>
      </w:r>
      <w:r w:rsidRPr="004F379F">
        <w:rPr>
          <w:rFonts w:ascii="GHEA Grapalat" w:hAnsi="GHEA Grapalat" w:cs="Arial"/>
          <w:b/>
          <w:bCs/>
          <w:color w:val="000000" w:themeColor="text1"/>
          <w:lang w:val="hy-AM"/>
        </w:rPr>
        <w:t>օտարման</w:t>
      </w:r>
      <w:r w:rsidRPr="004F379F">
        <w:rPr>
          <w:rFonts w:ascii="GHEA Grapalat" w:hAnsi="GHEA Grapalat"/>
          <w:b/>
          <w:bCs/>
          <w:color w:val="000000" w:themeColor="text1"/>
          <w:lang w:val="hy-AM"/>
        </w:rPr>
        <w:t xml:space="preserve"> </w:t>
      </w:r>
      <w:r w:rsidRPr="004F379F">
        <w:rPr>
          <w:rFonts w:ascii="GHEA Grapalat" w:hAnsi="GHEA Grapalat" w:cs="Arial"/>
          <w:b/>
          <w:bCs/>
          <w:color w:val="000000" w:themeColor="text1"/>
          <w:lang w:val="hy-AM"/>
        </w:rPr>
        <w:t>ենթակա</w:t>
      </w:r>
      <w:r w:rsidRPr="004F379F">
        <w:rPr>
          <w:rFonts w:ascii="GHEA Grapalat" w:hAnsi="GHEA Grapalat"/>
          <w:b/>
          <w:bCs/>
          <w:color w:val="000000" w:themeColor="text1"/>
          <w:lang w:val="hy-AM"/>
        </w:rPr>
        <w:t xml:space="preserve"> </w:t>
      </w:r>
      <w:r w:rsidR="00C329F9" w:rsidRPr="004F379F">
        <w:rPr>
          <w:rFonts w:ascii="GHEA Grapalat" w:hAnsi="GHEA Grapalat"/>
          <w:b/>
          <w:bCs/>
          <w:color w:val="000000" w:themeColor="text1"/>
          <w:lang w:val="hy-AM"/>
        </w:rPr>
        <w:t xml:space="preserve"> </w:t>
      </w:r>
      <w:r w:rsidR="004F379F" w:rsidRPr="004F379F">
        <w:rPr>
          <w:rFonts w:ascii="GHEA Grapalat" w:hAnsi="GHEA Grapalat" w:cs="Arial"/>
          <w:b/>
          <w:bCs/>
          <w:color w:val="000000" w:themeColor="text1"/>
          <w:lang w:val="hy-AM"/>
        </w:rPr>
        <w:t>Արենի</w:t>
      </w:r>
      <w:r w:rsidR="004F379F" w:rsidRPr="004F379F">
        <w:rPr>
          <w:rFonts w:ascii="GHEA Grapalat" w:hAnsi="GHEA Grapalat"/>
          <w:b/>
          <w:bCs/>
          <w:color w:val="000000" w:themeColor="text1"/>
          <w:lang w:val="hy-AM"/>
        </w:rPr>
        <w:t xml:space="preserve"> </w:t>
      </w:r>
      <w:r w:rsidR="004F379F" w:rsidRPr="004F379F">
        <w:rPr>
          <w:rFonts w:ascii="GHEA Grapalat" w:hAnsi="GHEA Grapalat" w:cs="Arial"/>
          <w:b/>
          <w:bCs/>
          <w:color w:val="000000" w:themeColor="text1"/>
          <w:lang w:val="hy-AM"/>
        </w:rPr>
        <w:t>համայնք</w:t>
      </w:r>
      <w:r w:rsidR="00E7214F">
        <w:rPr>
          <w:rFonts w:ascii="GHEA Grapalat" w:hAnsi="GHEA Grapalat"/>
          <w:b/>
          <w:bCs/>
          <w:color w:val="000000" w:themeColor="text1"/>
          <w:lang w:val="hy-AM"/>
        </w:rPr>
        <w:t>ի</w:t>
      </w:r>
      <w:r w:rsidR="004F379F" w:rsidRPr="004F379F">
        <w:rPr>
          <w:rFonts w:ascii="GHEA Grapalat" w:hAnsi="GHEA Grapalat"/>
          <w:b/>
          <w:bCs/>
          <w:color w:val="000000" w:themeColor="text1"/>
          <w:lang w:val="hy-AM"/>
        </w:rPr>
        <w:t xml:space="preserve"> </w:t>
      </w:r>
      <w:r w:rsidR="004F379F">
        <w:rPr>
          <w:rFonts w:ascii="GHEA Grapalat" w:hAnsi="GHEA Grapalat"/>
          <w:b/>
          <w:bCs/>
          <w:color w:val="000000" w:themeColor="text1"/>
          <w:lang w:val="hy-AM"/>
        </w:rPr>
        <w:t xml:space="preserve"> </w:t>
      </w:r>
      <w:r w:rsidRPr="004F379F">
        <w:rPr>
          <w:rFonts w:ascii="GHEA Grapalat" w:hAnsi="GHEA Grapalat" w:cs="Arial"/>
          <w:b/>
          <w:bCs/>
          <w:color w:val="000000" w:themeColor="text1"/>
          <w:lang w:val="hy-AM"/>
        </w:rPr>
        <w:t>անշարժ</w:t>
      </w:r>
      <w:r w:rsidRPr="004F379F">
        <w:rPr>
          <w:rFonts w:ascii="GHEA Grapalat" w:hAnsi="GHEA Grapalat"/>
          <w:b/>
          <w:bCs/>
          <w:color w:val="000000" w:themeColor="text1"/>
          <w:lang w:val="hy-AM"/>
        </w:rPr>
        <w:t xml:space="preserve"> </w:t>
      </w:r>
      <w:r w:rsidRPr="004F379F">
        <w:rPr>
          <w:rFonts w:ascii="GHEA Grapalat" w:hAnsi="GHEA Grapalat" w:cs="Arial"/>
          <w:b/>
          <w:bCs/>
          <w:color w:val="000000" w:themeColor="text1"/>
          <w:lang w:val="hy-AM"/>
        </w:rPr>
        <w:t>գույքը</w:t>
      </w:r>
    </w:p>
    <w:p w14:paraId="4A3AF5B7" w14:textId="77777777" w:rsidR="00187AFD" w:rsidRPr="004F379F" w:rsidRDefault="00187AFD" w:rsidP="00187AFD">
      <w:pPr>
        <w:ind w:firstLine="720"/>
        <w:jc w:val="center"/>
        <w:rPr>
          <w:rFonts w:ascii="GHEA Grapalat" w:hAnsi="GHEA Grapalat"/>
          <w:b/>
          <w:bCs/>
          <w:color w:val="000000" w:themeColor="text1"/>
          <w:lang w:val="hy-AM"/>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752"/>
        <w:gridCol w:w="1290"/>
        <w:gridCol w:w="1532"/>
        <w:gridCol w:w="1175"/>
        <w:gridCol w:w="1363"/>
        <w:gridCol w:w="1363"/>
        <w:gridCol w:w="1519"/>
        <w:gridCol w:w="1413"/>
        <w:gridCol w:w="1389"/>
        <w:gridCol w:w="1307"/>
      </w:tblGrid>
      <w:tr w:rsidR="00187AFD" w:rsidRPr="00C27E3E" w14:paraId="2CBF7A52" w14:textId="77777777" w:rsidTr="00AA7B30">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hideMark/>
          </w:tcPr>
          <w:bookmarkEnd w:id="1"/>
          <w:p w14:paraId="52F15A20"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01B6601"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752" w:type="dxa"/>
            <w:tcBorders>
              <w:top w:val="single" w:sz="4" w:space="0" w:color="auto"/>
              <w:left w:val="single" w:sz="4" w:space="0" w:color="auto"/>
              <w:bottom w:val="single" w:sz="4" w:space="0" w:color="auto"/>
              <w:right w:val="single" w:sz="4" w:space="0" w:color="auto"/>
            </w:tcBorders>
            <w:vAlign w:val="center"/>
            <w:hideMark/>
          </w:tcPr>
          <w:p w14:paraId="0624E8D1"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290" w:type="dxa"/>
            <w:tcBorders>
              <w:top w:val="single" w:sz="4" w:space="0" w:color="auto"/>
              <w:left w:val="single" w:sz="4" w:space="0" w:color="auto"/>
              <w:bottom w:val="single" w:sz="4" w:space="0" w:color="auto"/>
              <w:right w:val="single" w:sz="4" w:space="0" w:color="auto"/>
            </w:tcBorders>
            <w:vAlign w:val="center"/>
            <w:hideMark/>
          </w:tcPr>
          <w:p w14:paraId="51045318"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DF4B043"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75" w:type="dxa"/>
            <w:tcBorders>
              <w:top w:val="single" w:sz="4" w:space="0" w:color="auto"/>
              <w:left w:val="single" w:sz="4" w:space="0" w:color="auto"/>
              <w:bottom w:val="single" w:sz="4" w:space="0" w:color="auto"/>
              <w:right w:val="single" w:sz="4" w:space="0" w:color="auto"/>
            </w:tcBorders>
            <w:vAlign w:val="center"/>
            <w:hideMark/>
          </w:tcPr>
          <w:p w14:paraId="1F1ACD70"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2480605"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001BE0D6"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88D1E40"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68CE530B"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519" w:type="dxa"/>
            <w:tcBorders>
              <w:top w:val="single" w:sz="4" w:space="0" w:color="auto"/>
              <w:left w:val="single" w:sz="4" w:space="0" w:color="auto"/>
              <w:bottom w:val="single" w:sz="4" w:space="0" w:color="auto"/>
              <w:right w:val="single" w:sz="4" w:space="0" w:color="auto"/>
            </w:tcBorders>
          </w:tcPr>
          <w:p w14:paraId="4E54B466"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p>
          <w:p w14:paraId="22997A02"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74EA671B"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F82627B"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808E346"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049" w:type="dxa"/>
            <w:tcBorders>
              <w:top w:val="single" w:sz="4" w:space="0" w:color="auto"/>
              <w:left w:val="single" w:sz="4" w:space="0" w:color="auto"/>
              <w:bottom w:val="single" w:sz="4" w:space="0" w:color="auto"/>
              <w:right w:val="single" w:sz="4" w:space="0" w:color="auto"/>
            </w:tcBorders>
            <w:vAlign w:val="center"/>
            <w:hideMark/>
          </w:tcPr>
          <w:p w14:paraId="7803BF0E"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42C578FE"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187AFD" w:rsidRPr="00E7214F" w14:paraId="166224E0" w14:textId="77777777" w:rsidTr="00AA7B30">
        <w:trPr>
          <w:trHeight w:val="1781"/>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48C471A8" w14:textId="148FFC6F" w:rsidR="00187AFD" w:rsidRDefault="00E7214F" w:rsidP="001F04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3491A04" w14:textId="72D3E099" w:rsidR="00187AFD" w:rsidRDefault="00E7214F" w:rsidP="001F04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tcPr>
          <w:p w14:paraId="1677D915" w14:textId="0EE6209C" w:rsidR="00187AFD" w:rsidRPr="0001780E" w:rsidRDefault="008C3C84" w:rsidP="001F042C">
            <w:pPr>
              <w:spacing w:line="276" w:lineRule="auto"/>
              <w:jc w:val="center"/>
              <w:rPr>
                <w:rFonts w:ascii="Cambria Math" w:hAnsi="Cambria Math" w:cs="Calibri"/>
                <w:kern w:val="2"/>
                <w:sz w:val="16"/>
                <w:szCs w:val="16"/>
                <w:highlight w:val="yellow"/>
                <w:lang w:val="hy-AM"/>
                <w14:ligatures w14:val="standardContextual"/>
              </w:rPr>
            </w:pPr>
            <w:r>
              <w:rPr>
                <w:rFonts w:ascii="GHEA Grapalat" w:hAnsi="GHEA Grapalat" w:cs="Calibri"/>
                <w:kern w:val="2"/>
                <w:sz w:val="16"/>
                <w:szCs w:val="16"/>
                <w:lang w:val="hy-AM"/>
                <w14:ligatures w14:val="standardContextual"/>
              </w:rPr>
              <w:t>արդյունաբերության, ընդերք</w:t>
            </w:r>
            <w:r>
              <w:rPr>
                <w:rFonts w:ascii="Cambria Math" w:hAnsi="Cambria Math" w:cs="Calibri"/>
                <w:kern w:val="2"/>
                <w:sz w:val="16"/>
                <w:szCs w:val="16"/>
                <w:lang w:val="hy-AM"/>
                <w14:ligatures w14:val="standardContextual"/>
              </w:rPr>
              <w:t>․ և այլ արտադրական</w:t>
            </w:r>
            <w:r w:rsidR="0001780E" w:rsidRPr="0001780E">
              <w:rPr>
                <w:rFonts w:ascii="GHEA Grapalat" w:hAnsi="GHEA Grapalat" w:cs="Calibri"/>
                <w:kern w:val="2"/>
                <w:sz w:val="16"/>
                <w:szCs w:val="16"/>
                <w:lang w:val="hy-AM"/>
                <w14:ligatures w14:val="standardContextual"/>
              </w:rPr>
              <w:t xml:space="preserve"> նշանակության հողամաս, գործառնական նշանակությունը՝ </w:t>
            </w:r>
            <w:r>
              <w:rPr>
                <w:rFonts w:ascii="GHEA Grapalat" w:hAnsi="GHEA Grapalat" w:cs="Calibri"/>
                <w:kern w:val="2"/>
                <w:sz w:val="16"/>
                <w:szCs w:val="16"/>
                <w:lang w:val="hy-AM"/>
                <w14:ligatures w14:val="standardContextual"/>
              </w:rPr>
              <w:t>գյուղատնտեսական արտադրական օբյեկտների</w:t>
            </w:r>
            <w:r w:rsidR="0001780E" w:rsidRPr="0001780E">
              <w:rPr>
                <w:rFonts w:ascii="GHEA Grapalat" w:hAnsi="GHEA Grapalat" w:cs="Calibri"/>
                <w:kern w:val="2"/>
                <w:sz w:val="16"/>
                <w:szCs w:val="16"/>
                <w:lang w:val="hy-AM"/>
                <w14:ligatures w14:val="standardContextual"/>
              </w:rPr>
              <w:t>, կ/ծ 10-0</w:t>
            </w:r>
            <w:r w:rsidR="00995FB9">
              <w:rPr>
                <w:rFonts w:ascii="GHEA Grapalat" w:hAnsi="GHEA Grapalat" w:cs="Calibri"/>
                <w:kern w:val="2"/>
                <w:sz w:val="16"/>
                <w:szCs w:val="16"/>
                <w:lang w:val="hy-AM"/>
                <w14:ligatures w14:val="standardContextual"/>
              </w:rPr>
              <w:t>06-0</w:t>
            </w:r>
            <w:r>
              <w:rPr>
                <w:rFonts w:ascii="GHEA Grapalat" w:hAnsi="GHEA Grapalat" w:cs="Calibri"/>
                <w:kern w:val="2"/>
                <w:sz w:val="16"/>
                <w:szCs w:val="16"/>
                <w:lang w:val="hy-AM"/>
                <w14:ligatures w14:val="standardContextual"/>
              </w:rPr>
              <w:t>042-0005</w:t>
            </w:r>
          </w:p>
        </w:tc>
        <w:tc>
          <w:tcPr>
            <w:tcW w:w="1290" w:type="dxa"/>
            <w:tcBorders>
              <w:top w:val="single" w:sz="4" w:space="0" w:color="auto"/>
              <w:left w:val="single" w:sz="4" w:space="0" w:color="auto"/>
              <w:bottom w:val="single" w:sz="4" w:space="0" w:color="auto"/>
              <w:right w:val="single" w:sz="4" w:space="0" w:color="auto"/>
            </w:tcBorders>
            <w:vAlign w:val="center"/>
          </w:tcPr>
          <w:p w14:paraId="0ECFB500" w14:textId="54AD2629" w:rsidR="00187AFD" w:rsidRPr="00E7214F" w:rsidRDefault="00E7214F" w:rsidP="001F042C">
            <w:pPr>
              <w:spacing w:line="276" w:lineRule="auto"/>
              <w:jc w:val="center"/>
              <w:rPr>
                <w:rFonts w:ascii="GHEA Grapalat" w:hAnsi="GHEA Grapalat" w:cs="Calibri"/>
                <w:kern w:val="2"/>
                <w:sz w:val="14"/>
                <w:szCs w:val="14"/>
                <w:highlight w:val="yellow"/>
                <w:lang w:val="hy-AM"/>
                <w14:ligatures w14:val="standardContextual"/>
              </w:rPr>
            </w:pPr>
            <w:r w:rsidRPr="00995FB9">
              <w:rPr>
                <w:rFonts w:ascii="GHEA Grapalat" w:hAnsi="GHEA Grapalat" w:cs="Arial"/>
                <w:b/>
                <w:bCs/>
                <w:color w:val="000000" w:themeColor="text1"/>
                <w:sz w:val="18"/>
                <w:szCs w:val="18"/>
                <w:lang w:val="hy-AM"/>
              </w:rPr>
              <w:t>Արենի</w:t>
            </w:r>
            <w:r w:rsidRPr="00995FB9">
              <w:rPr>
                <w:rFonts w:ascii="GHEA Grapalat" w:hAnsi="GHEA Grapalat"/>
                <w:b/>
                <w:bCs/>
                <w:color w:val="000000" w:themeColor="text1"/>
                <w:sz w:val="18"/>
                <w:szCs w:val="18"/>
                <w:lang w:val="hy-AM"/>
              </w:rPr>
              <w:t xml:space="preserve"> </w:t>
            </w:r>
            <w:r w:rsidRPr="00995FB9">
              <w:rPr>
                <w:rFonts w:ascii="GHEA Grapalat" w:hAnsi="GHEA Grapalat" w:cs="Arial"/>
                <w:b/>
                <w:bCs/>
                <w:color w:val="000000" w:themeColor="text1"/>
                <w:sz w:val="18"/>
                <w:szCs w:val="18"/>
                <w:lang w:val="hy-AM"/>
              </w:rPr>
              <w:t>համայնք</w:t>
            </w:r>
            <w:r w:rsidRPr="00995FB9">
              <w:rPr>
                <w:rFonts w:ascii="GHEA Grapalat" w:hAnsi="GHEA Grapalat"/>
                <w:b/>
                <w:bCs/>
                <w:color w:val="000000" w:themeColor="text1"/>
                <w:sz w:val="18"/>
                <w:szCs w:val="18"/>
                <w:lang w:val="hy-AM"/>
              </w:rPr>
              <w:t xml:space="preserve">, </w:t>
            </w:r>
            <w:r w:rsidRPr="00995FB9">
              <w:rPr>
                <w:rFonts w:ascii="GHEA Grapalat" w:hAnsi="GHEA Grapalat" w:cs="Arial"/>
                <w:b/>
                <w:bCs/>
                <w:color w:val="000000" w:themeColor="text1"/>
                <w:sz w:val="18"/>
                <w:szCs w:val="18"/>
                <w:lang w:val="hy-AM"/>
              </w:rPr>
              <w:t>գ</w:t>
            </w:r>
            <w:r w:rsidRPr="00995FB9">
              <w:rPr>
                <w:rFonts w:ascii="Cambria Math" w:hAnsi="Cambria Math" w:cs="Cambria Math"/>
                <w:b/>
                <w:bCs/>
                <w:color w:val="000000" w:themeColor="text1"/>
                <w:sz w:val="18"/>
                <w:szCs w:val="18"/>
                <w:lang w:val="hy-AM"/>
              </w:rPr>
              <w:t>․</w:t>
            </w:r>
            <w:r w:rsidR="00995FB9" w:rsidRPr="00995FB9">
              <w:rPr>
                <w:rFonts w:ascii="Cambria Math" w:hAnsi="Cambria Math" w:cs="Cambria Math"/>
                <w:b/>
                <w:bCs/>
                <w:color w:val="000000" w:themeColor="text1"/>
                <w:sz w:val="18"/>
                <w:szCs w:val="18"/>
                <w:lang w:val="hy-AM"/>
              </w:rPr>
              <w:t xml:space="preserve"> </w:t>
            </w:r>
            <w:r w:rsidRPr="00995FB9">
              <w:rPr>
                <w:rFonts w:ascii="GHEA Grapalat" w:hAnsi="GHEA Grapalat" w:cs="GHEA Grapalat"/>
                <w:b/>
                <w:bCs/>
                <w:color w:val="000000" w:themeColor="text1"/>
                <w:sz w:val="18"/>
                <w:szCs w:val="18"/>
                <w:lang w:val="hy-AM"/>
              </w:rPr>
              <w:t>Ա</w:t>
            </w:r>
            <w:r w:rsidR="00995FB9" w:rsidRPr="00995FB9">
              <w:rPr>
                <w:rFonts w:ascii="GHEA Grapalat" w:hAnsi="GHEA Grapalat" w:cs="GHEA Grapalat"/>
                <w:b/>
                <w:bCs/>
                <w:color w:val="000000" w:themeColor="text1"/>
                <w:sz w:val="18"/>
                <w:szCs w:val="18"/>
                <w:lang w:val="hy-AM"/>
              </w:rPr>
              <w:t>ղավնաձոր</w:t>
            </w:r>
            <w:r w:rsidRPr="00995FB9">
              <w:rPr>
                <w:rFonts w:ascii="GHEA Grapalat" w:hAnsi="GHEA Grapalat"/>
                <w:b/>
                <w:bCs/>
                <w:color w:val="000000" w:themeColor="text1"/>
                <w:sz w:val="18"/>
                <w:szCs w:val="18"/>
                <w:lang w:val="hy-AM"/>
              </w:rPr>
              <w:t xml:space="preserve"> </w:t>
            </w:r>
            <w:r w:rsidR="008C3C84">
              <w:rPr>
                <w:rFonts w:ascii="GHEA Grapalat" w:hAnsi="GHEA Grapalat"/>
                <w:b/>
                <w:bCs/>
                <w:color w:val="000000" w:themeColor="text1"/>
                <w:sz w:val="18"/>
                <w:szCs w:val="18"/>
                <w:lang w:val="hy-AM"/>
              </w:rPr>
              <w:t>14</w:t>
            </w:r>
            <w:r w:rsidRPr="00995FB9">
              <w:rPr>
                <w:rFonts w:ascii="GHEA Grapalat" w:hAnsi="GHEA Grapalat"/>
                <w:b/>
                <w:bCs/>
                <w:color w:val="000000" w:themeColor="text1"/>
                <w:sz w:val="18"/>
                <w:szCs w:val="18"/>
                <w:lang w:val="hy-AM"/>
              </w:rPr>
              <w:t>-</w:t>
            </w:r>
            <w:r w:rsidRPr="00995FB9">
              <w:rPr>
                <w:rFonts w:ascii="GHEA Grapalat" w:hAnsi="GHEA Grapalat" w:cs="Arial"/>
                <w:b/>
                <w:bCs/>
                <w:color w:val="000000" w:themeColor="text1"/>
                <w:sz w:val="18"/>
                <w:szCs w:val="18"/>
                <w:lang w:val="hy-AM"/>
              </w:rPr>
              <w:t>րդ</w:t>
            </w:r>
            <w:r w:rsidRPr="00995FB9">
              <w:rPr>
                <w:rFonts w:ascii="GHEA Grapalat" w:hAnsi="GHEA Grapalat"/>
                <w:b/>
                <w:bCs/>
                <w:color w:val="000000" w:themeColor="text1"/>
                <w:sz w:val="18"/>
                <w:szCs w:val="18"/>
                <w:lang w:val="hy-AM"/>
              </w:rPr>
              <w:t xml:space="preserve"> </w:t>
            </w:r>
            <w:r w:rsidRPr="00995FB9">
              <w:rPr>
                <w:rFonts w:ascii="GHEA Grapalat" w:hAnsi="GHEA Grapalat" w:cs="Arial"/>
                <w:b/>
                <w:bCs/>
                <w:color w:val="000000" w:themeColor="text1"/>
                <w:sz w:val="18"/>
                <w:szCs w:val="18"/>
                <w:lang w:val="hy-AM"/>
              </w:rPr>
              <w:t>փողոց</w:t>
            </w:r>
            <w:r w:rsidRPr="00995FB9">
              <w:rPr>
                <w:rFonts w:ascii="GHEA Grapalat" w:hAnsi="GHEA Grapalat"/>
                <w:b/>
                <w:bCs/>
                <w:color w:val="000000" w:themeColor="text1"/>
                <w:sz w:val="18"/>
                <w:szCs w:val="18"/>
                <w:lang w:val="hy-AM"/>
              </w:rPr>
              <w:t xml:space="preserve"> 1</w:t>
            </w:r>
            <w:r w:rsidR="008C3C84">
              <w:rPr>
                <w:rFonts w:ascii="GHEA Grapalat" w:hAnsi="GHEA Grapalat"/>
                <w:b/>
                <w:bCs/>
                <w:color w:val="000000" w:themeColor="text1"/>
                <w:sz w:val="18"/>
                <w:szCs w:val="18"/>
                <w:lang w:val="hy-AM"/>
              </w:rPr>
              <w:t>4</w:t>
            </w:r>
            <w:r w:rsidR="00995FB9" w:rsidRPr="00995FB9">
              <w:rPr>
                <w:rFonts w:ascii="GHEA Grapalat" w:hAnsi="GHEA Grapalat"/>
                <w:b/>
                <w:bCs/>
                <w:color w:val="000000" w:themeColor="text1"/>
                <w:sz w:val="18"/>
                <w:szCs w:val="18"/>
                <w:lang w:val="hy-AM"/>
              </w:rPr>
              <w:t xml:space="preserve"> </w:t>
            </w:r>
            <w:r w:rsidRPr="00995FB9">
              <w:rPr>
                <w:rFonts w:ascii="GHEA Grapalat" w:hAnsi="GHEA Grapalat" w:cs="Arial"/>
                <w:b/>
                <w:bCs/>
                <w:color w:val="000000" w:themeColor="text1"/>
                <w:sz w:val="18"/>
                <w:szCs w:val="18"/>
                <w:lang w:val="hy-AM"/>
              </w:rPr>
              <w:t>հողամաս</w:t>
            </w:r>
          </w:p>
        </w:tc>
        <w:tc>
          <w:tcPr>
            <w:tcW w:w="1532" w:type="dxa"/>
            <w:tcBorders>
              <w:top w:val="single" w:sz="4" w:space="0" w:color="auto"/>
              <w:left w:val="single" w:sz="4" w:space="0" w:color="auto"/>
              <w:bottom w:val="single" w:sz="4" w:space="0" w:color="auto"/>
              <w:right w:val="single" w:sz="4" w:space="0" w:color="auto"/>
            </w:tcBorders>
            <w:vAlign w:val="center"/>
          </w:tcPr>
          <w:p w14:paraId="515F8795" w14:textId="3203AD61" w:rsidR="00187AFD" w:rsidRPr="00281426" w:rsidRDefault="00281426" w:rsidP="001F042C">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tcPr>
          <w:p w14:paraId="58E13D03" w14:textId="54081E54" w:rsidR="00187AFD" w:rsidRPr="00A873A3" w:rsidRDefault="0001780E" w:rsidP="00A873A3">
            <w:pPr>
              <w:spacing w:line="276" w:lineRule="auto"/>
              <w:jc w:val="center"/>
              <w:rPr>
                <w:rFonts w:ascii="GHEA Grapalat" w:hAnsi="GHEA Grapalat" w:cs="Calibri"/>
                <w:kern w:val="2"/>
                <w:sz w:val="22"/>
                <w:szCs w:val="22"/>
                <w:lang w:val="hy-AM"/>
                <w14:ligatures w14:val="standardContextual"/>
              </w:rPr>
            </w:pPr>
            <w:r w:rsidRPr="00A873A3">
              <w:rPr>
                <w:rFonts w:ascii="GHEA Grapalat" w:hAnsi="GHEA Grapalat" w:cs="Calibri"/>
                <w:kern w:val="2"/>
                <w:sz w:val="22"/>
                <w:szCs w:val="22"/>
                <w:lang w:val="hy-AM"/>
                <w14:ligatures w14:val="standardContextual"/>
              </w:rPr>
              <w:t>0</w:t>
            </w:r>
            <w:r w:rsidR="00995FB9">
              <w:rPr>
                <w:rFonts w:ascii="GHEA Grapalat" w:hAnsi="GHEA Grapalat" w:cs="Calibri"/>
                <w:kern w:val="2"/>
                <w:sz w:val="22"/>
                <w:szCs w:val="22"/>
                <w:lang w:val="hy-AM"/>
                <w14:ligatures w14:val="standardContextual"/>
              </w:rPr>
              <w:t>,</w:t>
            </w:r>
            <w:r w:rsidR="008C3C84">
              <w:rPr>
                <w:rFonts w:ascii="GHEA Grapalat" w:hAnsi="GHEA Grapalat" w:cs="Calibri"/>
                <w:kern w:val="2"/>
                <w:sz w:val="22"/>
                <w:szCs w:val="22"/>
                <w:lang w:val="hy-AM"/>
                <w14:ligatures w14:val="standardContextual"/>
              </w:rPr>
              <w:t>036</w:t>
            </w:r>
          </w:p>
        </w:tc>
        <w:tc>
          <w:tcPr>
            <w:tcW w:w="1363" w:type="dxa"/>
            <w:tcBorders>
              <w:top w:val="single" w:sz="4" w:space="0" w:color="auto"/>
              <w:left w:val="single" w:sz="4" w:space="0" w:color="auto"/>
              <w:bottom w:val="single" w:sz="4" w:space="0" w:color="auto"/>
              <w:right w:val="single" w:sz="4" w:space="0" w:color="auto"/>
            </w:tcBorders>
            <w:vAlign w:val="center"/>
          </w:tcPr>
          <w:p w14:paraId="53EE8CC8" w14:textId="1DAACAB8" w:rsidR="00187AFD" w:rsidRPr="00A873A3" w:rsidRDefault="008C3C84" w:rsidP="00A873A3">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560000</w:t>
            </w:r>
          </w:p>
        </w:tc>
        <w:tc>
          <w:tcPr>
            <w:tcW w:w="1363" w:type="dxa"/>
            <w:tcBorders>
              <w:top w:val="single" w:sz="4" w:space="0" w:color="auto"/>
              <w:left w:val="single" w:sz="4" w:space="0" w:color="auto"/>
              <w:bottom w:val="single" w:sz="4" w:space="0" w:color="auto"/>
              <w:right w:val="single" w:sz="4" w:space="0" w:color="auto"/>
            </w:tcBorders>
            <w:vAlign w:val="center"/>
          </w:tcPr>
          <w:p w14:paraId="019BB5B1" w14:textId="6A21018E" w:rsidR="00187AFD" w:rsidRPr="00A873A3" w:rsidRDefault="008C3C84" w:rsidP="00A873A3">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560000</w:t>
            </w:r>
          </w:p>
        </w:tc>
        <w:tc>
          <w:tcPr>
            <w:tcW w:w="1519" w:type="dxa"/>
            <w:tcBorders>
              <w:top w:val="single" w:sz="4" w:space="0" w:color="auto"/>
              <w:left w:val="single" w:sz="4" w:space="0" w:color="auto"/>
              <w:bottom w:val="single" w:sz="4" w:space="0" w:color="auto"/>
              <w:right w:val="single" w:sz="4" w:space="0" w:color="auto"/>
            </w:tcBorders>
          </w:tcPr>
          <w:p w14:paraId="122910BE" w14:textId="77777777" w:rsidR="00A873A3" w:rsidRPr="00A873A3" w:rsidRDefault="00A873A3" w:rsidP="00A873A3">
            <w:pPr>
              <w:spacing w:line="276" w:lineRule="auto"/>
              <w:jc w:val="center"/>
              <w:rPr>
                <w:rFonts w:ascii="GHEA Grapalat" w:hAnsi="GHEA Grapalat" w:cs="Calibri"/>
                <w:kern w:val="2"/>
                <w:sz w:val="22"/>
                <w:szCs w:val="22"/>
                <w:lang w:val="hy-AM"/>
                <w14:ligatures w14:val="standardContextual"/>
              </w:rPr>
            </w:pPr>
          </w:p>
          <w:p w14:paraId="1AD83316" w14:textId="77777777" w:rsidR="00A873A3" w:rsidRPr="00A873A3" w:rsidRDefault="00A873A3" w:rsidP="00A873A3">
            <w:pPr>
              <w:spacing w:line="276" w:lineRule="auto"/>
              <w:jc w:val="center"/>
              <w:rPr>
                <w:rFonts w:ascii="GHEA Grapalat" w:hAnsi="GHEA Grapalat" w:cs="Calibri"/>
                <w:kern w:val="2"/>
                <w:sz w:val="22"/>
                <w:szCs w:val="22"/>
                <w:lang w:val="hy-AM"/>
                <w14:ligatures w14:val="standardContextual"/>
              </w:rPr>
            </w:pPr>
          </w:p>
          <w:p w14:paraId="0F09F171" w14:textId="77777777" w:rsidR="00A873A3" w:rsidRPr="00A873A3" w:rsidRDefault="00A873A3" w:rsidP="00A873A3">
            <w:pPr>
              <w:spacing w:line="276" w:lineRule="auto"/>
              <w:jc w:val="center"/>
              <w:rPr>
                <w:rFonts w:ascii="GHEA Grapalat" w:hAnsi="GHEA Grapalat" w:cs="Calibri"/>
                <w:kern w:val="2"/>
                <w:sz w:val="22"/>
                <w:szCs w:val="22"/>
                <w:lang w:val="hy-AM"/>
                <w14:ligatures w14:val="standardContextual"/>
              </w:rPr>
            </w:pPr>
          </w:p>
          <w:p w14:paraId="4D960365" w14:textId="3D32BB10" w:rsidR="00187AFD" w:rsidRPr="00A873A3" w:rsidRDefault="00A873A3" w:rsidP="00A873A3">
            <w:pPr>
              <w:spacing w:line="276" w:lineRule="auto"/>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 xml:space="preserve">   </w:t>
            </w:r>
            <w:r w:rsidR="00AA7B30">
              <w:rPr>
                <w:rFonts w:ascii="GHEA Grapalat" w:hAnsi="GHEA Grapalat" w:cs="Calibri"/>
                <w:kern w:val="2"/>
                <w:sz w:val="22"/>
                <w:szCs w:val="22"/>
                <w:lang w:val="hy-AM"/>
                <w14:ligatures w14:val="standardContextual"/>
              </w:rPr>
              <w:t>285120</w:t>
            </w:r>
          </w:p>
        </w:tc>
        <w:tc>
          <w:tcPr>
            <w:tcW w:w="1413" w:type="dxa"/>
            <w:tcBorders>
              <w:top w:val="single" w:sz="4" w:space="0" w:color="auto"/>
              <w:left w:val="single" w:sz="4" w:space="0" w:color="auto"/>
              <w:bottom w:val="single" w:sz="4" w:space="0" w:color="auto"/>
              <w:right w:val="single" w:sz="4" w:space="0" w:color="auto"/>
            </w:tcBorders>
            <w:vAlign w:val="center"/>
          </w:tcPr>
          <w:p w14:paraId="0F0D0719" w14:textId="7FCCF656" w:rsidR="00187AFD" w:rsidRPr="00A873A3" w:rsidRDefault="00AA7B30" w:rsidP="00AA7B30">
            <w:pPr>
              <w:spacing w:line="276" w:lineRule="auto"/>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560000</w:t>
            </w:r>
          </w:p>
        </w:tc>
        <w:tc>
          <w:tcPr>
            <w:tcW w:w="1389" w:type="dxa"/>
            <w:tcBorders>
              <w:top w:val="single" w:sz="4" w:space="0" w:color="auto"/>
              <w:left w:val="single" w:sz="4" w:space="0" w:color="auto"/>
              <w:bottom w:val="single" w:sz="4" w:space="0" w:color="auto"/>
              <w:right w:val="single" w:sz="4" w:space="0" w:color="auto"/>
            </w:tcBorders>
            <w:vAlign w:val="center"/>
          </w:tcPr>
          <w:p w14:paraId="01D5FB04" w14:textId="3E0039EB" w:rsidR="00187AFD" w:rsidRPr="00A873A3" w:rsidRDefault="00AA7B30" w:rsidP="00A873A3">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224000</w:t>
            </w:r>
          </w:p>
        </w:tc>
        <w:tc>
          <w:tcPr>
            <w:tcW w:w="1049" w:type="dxa"/>
            <w:tcBorders>
              <w:top w:val="single" w:sz="4" w:space="0" w:color="auto"/>
              <w:left w:val="single" w:sz="4" w:space="0" w:color="auto"/>
              <w:bottom w:val="single" w:sz="4" w:space="0" w:color="auto"/>
              <w:right w:val="single" w:sz="4" w:space="0" w:color="auto"/>
            </w:tcBorders>
            <w:vAlign w:val="center"/>
          </w:tcPr>
          <w:p w14:paraId="090B6D06" w14:textId="27BB190E" w:rsidR="00187AFD" w:rsidRPr="00A873A3" w:rsidRDefault="00AA7B30" w:rsidP="00A873A3">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w:t>
            </w:r>
            <w:r w:rsidR="00C31DFB">
              <w:rPr>
                <w:rFonts w:ascii="GHEA Grapalat" w:hAnsi="GHEA Grapalat" w:cs="Calibri"/>
                <w:kern w:val="2"/>
                <w:sz w:val="22"/>
                <w:szCs w:val="22"/>
                <w:lang w:val="hy-AM"/>
                <w14:ligatures w14:val="standardContextual"/>
              </w:rPr>
              <w:t>0000</w:t>
            </w:r>
          </w:p>
        </w:tc>
      </w:tr>
    </w:tbl>
    <w:p w14:paraId="4E2D577E" w14:textId="77777777" w:rsidR="00187AFD" w:rsidRDefault="00187AFD" w:rsidP="00187AFD">
      <w:pPr>
        <w:ind w:left="284" w:firstLine="283"/>
        <w:rPr>
          <w:rFonts w:ascii="GHEA Grapalat" w:hAnsi="GHEA Grapalat"/>
          <w:lang w:val="hy-AM"/>
        </w:rPr>
      </w:pPr>
    </w:p>
    <w:p w14:paraId="2B7C34D1" w14:textId="77777777" w:rsidR="009F7907" w:rsidRPr="001812E4" w:rsidRDefault="009F7907" w:rsidP="009F790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 xml:space="preserve">Աճուրդի </w:t>
      </w:r>
      <w:r w:rsidRPr="001812E4">
        <w:rPr>
          <w:rFonts w:ascii="GHEA Grapalat" w:hAnsi="GHEA Grapalat"/>
          <w:b/>
          <w:bCs/>
          <w:i/>
          <w:iCs/>
          <w:sz w:val="20"/>
          <w:szCs w:val="20"/>
          <w:lang w:val="hy-AM"/>
        </w:rPr>
        <w:t xml:space="preserve">կազմակերպիչ՝ </w:t>
      </w:r>
      <w:r>
        <w:rPr>
          <w:rFonts w:ascii="GHEA Grapalat" w:hAnsi="GHEA Grapalat"/>
          <w:b/>
          <w:bCs/>
          <w:i/>
          <w:iCs/>
          <w:sz w:val="20"/>
          <w:szCs w:val="20"/>
          <w:lang w:val="hy-AM"/>
        </w:rPr>
        <w:t>Արենի համայնքի ղեկավար Հուսիկ Սահակյան</w:t>
      </w:r>
      <w:r w:rsidRPr="001812E4">
        <w:rPr>
          <w:rFonts w:ascii="GHEA Grapalat" w:hAnsi="GHEA Grapalat"/>
          <w:b/>
          <w:bCs/>
          <w:i/>
          <w:iCs/>
          <w:sz w:val="20"/>
          <w:szCs w:val="20"/>
          <w:lang w:val="hy-AM"/>
        </w:rPr>
        <w:t>։</w:t>
      </w:r>
    </w:p>
    <w:p w14:paraId="5547269D" w14:textId="77777777" w:rsidR="009F7907" w:rsidRDefault="009F7907" w:rsidP="009F7907">
      <w:pPr>
        <w:ind w:left="426" w:firstLine="425"/>
        <w:jc w:val="both"/>
        <w:rPr>
          <w:rFonts w:ascii="GHEA Grapalat" w:hAnsi="GHEA Grapalat"/>
          <w:lang w:val="hy-AM"/>
        </w:rPr>
      </w:pPr>
      <w:r w:rsidRPr="001812E4">
        <w:rPr>
          <w:rFonts w:ascii="GHEA Grapalat" w:hAnsi="GHEA Grapalat"/>
          <w:b/>
          <w:bCs/>
          <w:i/>
          <w:iCs/>
          <w:sz w:val="20"/>
          <w:szCs w:val="20"/>
          <w:lang w:val="hy-AM"/>
        </w:rPr>
        <w:t>Աճուրդի կազմակերպչի գտնվելու վայրը՝ Արենի համայնք գ</w:t>
      </w:r>
      <w:r w:rsidRPr="001812E4">
        <w:rPr>
          <w:rFonts w:ascii="Cambria Math" w:hAnsi="Cambria Math" w:cs="Cambria Math"/>
          <w:b/>
          <w:bCs/>
          <w:i/>
          <w:iCs/>
          <w:sz w:val="20"/>
          <w:szCs w:val="20"/>
          <w:lang w:val="hy-AM"/>
        </w:rPr>
        <w:t>․</w:t>
      </w:r>
      <w:r w:rsidRPr="001812E4">
        <w:rPr>
          <w:rFonts w:ascii="GHEA Grapalat" w:hAnsi="GHEA Grapalat" w:cs="GHEA Grapalat"/>
          <w:b/>
          <w:bCs/>
          <w:i/>
          <w:iCs/>
          <w:sz w:val="20"/>
          <w:szCs w:val="20"/>
          <w:lang w:val="hy-AM"/>
        </w:rPr>
        <w:t>Արենի</w:t>
      </w:r>
      <w:r w:rsidRPr="001812E4">
        <w:rPr>
          <w:rFonts w:ascii="GHEA Grapalat" w:hAnsi="GHEA Grapalat"/>
          <w:b/>
          <w:bCs/>
          <w:i/>
          <w:iCs/>
          <w:sz w:val="20"/>
          <w:szCs w:val="20"/>
          <w:lang w:val="hy-AM"/>
        </w:rPr>
        <w:t xml:space="preserve"> 15-</w:t>
      </w:r>
      <w:r w:rsidRPr="001812E4">
        <w:rPr>
          <w:rFonts w:ascii="GHEA Grapalat" w:hAnsi="GHEA Grapalat" w:cs="GHEA Grapalat"/>
          <w:b/>
          <w:bCs/>
          <w:i/>
          <w:iCs/>
          <w:sz w:val="20"/>
          <w:szCs w:val="20"/>
          <w:lang w:val="hy-AM"/>
        </w:rPr>
        <w:t>րդ</w:t>
      </w:r>
      <w:r w:rsidRPr="001812E4">
        <w:rPr>
          <w:rFonts w:ascii="GHEA Grapalat" w:hAnsi="GHEA Grapalat"/>
          <w:b/>
          <w:bCs/>
          <w:i/>
          <w:iCs/>
          <w:sz w:val="20"/>
          <w:szCs w:val="20"/>
          <w:lang w:val="hy-AM"/>
        </w:rPr>
        <w:t xml:space="preserve"> </w:t>
      </w:r>
      <w:r w:rsidRPr="001812E4">
        <w:rPr>
          <w:rFonts w:ascii="GHEA Grapalat" w:hAnsi="GHEA Grapalat" w:cs="GHEA Grapalat"/>
          <w:b/>
          <w:bCs/>
          <w:i/>
          <w:iCs/>
          <w:sz w:val="20"/>
          <w:szCs w:val="20"/>
          <w:lang w:val="hy-AM"/>
        </w:rPr>
        <w:t>փողոց</w:t>
      </w:r>
      <w:r w:rsidRPr="001812E4">
        <w:rPr>
          <w:rFonts w:ascii="GHEA Grapalat" w:hAnsi="GHEA Grapalat"/>
          <w:b/>
          <w:bCs/>
          <w:i/>
          <w:iCs/>
          <w:sz w:val="20"/>
          <w:szCs w:val="20"/>
          <w:lang w:val="hy-AM"/>
        </w:rPr>
        <w:t xml:space="preserve"> 2-</w:t>
      </w:r>
      <w:r w:rsidRPr="001812E4">
        <w:rPr>
          <w:rFonts w:ascii="GHEA Grapalat" w:hAnsi="GHEA Grapalat" w:cs="GHEA Grapalat"/>
          <w:b/>
          <w:bCs/>
          <w:i/>
          <w:iCs/>
          <w:sz w:val="20"/>
          <w:szCs w:val="20"/>
          <w:lang w:val="hy-AM"/>
        </w:rPr>
        <w:t>րդ</w:t>
      </w:r>
      <w:r w:rsidRPr="001812E4">
        <w:rPr>
          <w:rFonts w:ascii="GHEA Grapalat" w:hAnsi="GHEA Grapalat"/>
          <w:b/>
          <w:bCs/>
          <w:i/>
          <w:iCs/>
          <w:sz w:val="20"/>
          <w:szCs w:val="20"/>
          <w:lang w:val="hy-AM"/>
        </w:rPr>
        <w:t xml:space="preserve"> </w:t>
      </w:r>
      <w:r w:rsidRPr="001812E4">
        <w:rPr>
          <w:rFonts w:ascii="GHEA Grapalat" w:hAnsi="GHEA Grapalat" w:cs="GHEA Grapalat"/>
          <w:b/>
          <w:bCs/>
          <w:i/>
          <w:iCs/>
          <w:sz w:val="20"/>
          <w:szCs w:val="20"/>
          <w:lang w:val="hy-AM"/>
        </w:rPr>
        <w:t>փկղ</w:t>
      </w:r>
      <w:r w:rsidRPr="001812E4">
        <w:rPr>
          <w:rFonts w:ascii="Cambria Math" w:hAnsi="Cambria Math" w:cs="Cambria Math"/>
          <w:b/>
          <w:bCs/>
          <w:i/>
          <w:iCs/>
          <w:sz w:val="20"/>
          <w:szCs w:val="20"/>
          <w:lang w:val="hy-AM"/>
        </w:rPr>
        <w:t>․</w:t>
      </w:r>
      <w:r w:rsidRPr="001812E4">
        <w:rPr>
          <w:rFonts w:ascii="GHEA Grapalat" w:hAnsi="GHEA Grapalat"/>
          <w:b/>
          <w:bCs/>
          <w:i/>
          <w:iCs/>
          <w:sz w:val="20"/>
          <w:szCs w:val="20"/>
          <w:lang w:val="hy-AM"/>
        </w:rPr>
        <w:t xml:space="preserve"> 6 </w:t>
      </w:r>
      <w:r w:rsidRPr="001812E4">
        <w:rPr>
          <w:rFonts w:ascii="GHEA Grapalat" w:hAnsi="GHEA Grapalat" w:cs="GHEA Grapalat"/>
          <w:b/>
          <w:bCs/>
          <w:i/>
          <w:iCs/>
          <w:sz w:val="20"/>
          <w:szCs w:val="20"/>
          <w:lang w:val="hy-AM"/>
        </w:rPr>
        <w:t>շենք</w:t>
      </w:r>
      <w:r w:rsidRPr="001812E4">
        <w:rPr>
          <w:rFonts w:ascii="GHEA Grapalat" w:hAnsi="GHEA Grapalat"/>
          <w:b/>
          <w:bCs/>
          <w:i/>
          <w:iCs/>
          <w:sz w:val="20"/>
          <w:szCs w:val="20"/>
          <w:lang w:val="hy-AM"/>
        </w:rPr>
        <w:t>։</w:t>
      </w:r>
      <w:r w:rsidRPr="001812E4">
        <w:rPr>
          <w:rFonts w:ascii="GHEA Grapalat" w:hAnsi="GHEA Grapalat"/>
          <w:lang w:val="hy-AM"/>
        </w:rPr>
        <w:t xml:space="preserve">  </w:t>
      </w:r>
    </w:p>
    <w:p w14:paraId="3C825B39" w14:textId="6DE3BFEF" w:rsidR="00187AFD" w:rsidRPr="009F7907" w:rsidRDefault="009F7907" w:rsidP="009F7907">
      <w:pPr>
        <w:ind w:left="426" w:firstLine="425"/>
        <w:jc w:val="both"/>
        <w:rPr>
          <w:rFonts w:ascii="GHEA Grapalat" w:hAnsi="GHEA Grapalat"/>
          <w:lang w:val="hy-AM"/>
        </w:rPr>
      </w:pPr>
      <w:r w:rsidRPr="001812E4">
        <w:rPr>
          <w:rFonts w:ascii="GHEA Grapalat" w:hAnsi="GHEA Grapalat"/>
          <w:lang w:val="hy-AM"/>
        </w:rPr>
        <w:t xml:space="preserve">          </w:t>
      </w:r>
    </w:p>
    <w:p w14:paraId="6FF25ECA" w14:textId="77777777" w:rsidR="00187AFD" w:rsidRDefault="00187AFD" w:rsidP="00187AFD">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մասնակից կարող են հանդիսանալ ֆիզիկական և իրավաբանական անձինք, ինչպես նաև պետությունը (բացառությամբ օրենքով նախատեսված դեպքերի),</w:t>
      </w:r>
    </w:p>
    <w:p w14:paraId="402B575B" w14:textId="77777777" w:rsidR="00187AFD" w:rsidRDefault="00187AFD" w:rsidP="00187AFD">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59C30E28" w14:textId="77777777" w:rsidR="00187AFD" w:rsidRDefault="00187AFD" w:rsidP="00187AFD">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02F50A" w14:textId="15A519C5" w:rsidR="00187AFD" w:rsidRDefault="00187AFD" w:rsidP="00187AFD">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F7907">
        <w:rPr>
          <w:rFonts w:ascii="GHEA Grapalat" w:hAnsi="GHEA Grapalat"/>
          <w:b/>
          <w:bCs/>
          <w:i/>
          <w:iCs/>
          <w:sz w:val="20"/>
          <w:szCs w:val="20"/>
          <w:lang w:val="hy-AM"/>
        </w:rPr>
        <w:t>093752480</w:t>
      </w:r>
      <w:r>
        <w:rPr>
          <w:rFonts w:ascii="GHEA Grapalat" w:hAnsi="GHEA Grapalat"/>
          <w:b/>
          <w:bCs/>
          <w:i/>
          <w:iCs/>
          <w:sz w:val="20"/>
          <w:szCs w:val="20"/>
          <w:lang w:val="hy-AM"/>
        </w:rPr>
        <w:t xml:space="preserve"> և </w:t>
      </w:r>
      <w:r w:rsidR="009F7907">
        <w:rPr>
          <w:rFonts w:ascii="GHEA Grapalat" w:hAnsi="GHEA Grapalat"/>
          <w:b/>
          <w:bCs/>
          <w:i/>
          <w:iCs/>
          <w:sz w:val="20"/>
          <w:szCs w:val="20"/>
          <w:lang w:val="hy-AM"/>
        </w:rPr>
        <w:t>077782628</w:t>
      </w:r>
      <w:r>
        <w:rPr>
          <w:rFonts w:ascii="GHEA Grapalat" w:hAnsi="GHEA Grapalat"/>
          <w:b/>
          <w:bCs/>
          <w:i/>
          <w:iCs/>
          <w:sz w:val="20"/>
          <w:szCs w:val="20"/>
          <w:lang w:val="hy-AM"/>
        </w:rPr>
        <w:t xml:space="preserve"> հեռախոսահամարներին կամ այցելել </w:t>
      </w:r>
      <w:r w:rsidR="009F7907">
        <w:rPr>
          <w:rFonts w:ascii="GHEA Grapalat" w:hAnsi="GHEA Grapalat"/>
          <w:b/>
          <w:bCs/>
          <w:i/>
          <w:iCs/>
          <w:sz w:val="20"/>
          <w:szCs w:val="20"/>
          <w:lang w:val="hy-AM"/>
        </w:rPr>
        <w:t>Արենիի համայնքապետարան</w:t>
      </w:r>
      <w:r>
        <w:rPr>
          <w:rFonts w:ascii="GHEA Grapalat" w:hAnsi="GHEA Grapalat"/>
          <w:b/>
          <w:bCs/>
          <w:i/>
          <w:iCs/>
          <w:sz w:val="20"/>
          <w:szCs w:val="20"/>
          <w:lang w:val="hy-AM"/>
        </w:rPr>
        <w:t>։</w:t>
      </w:r>
    </w:p>
    <w:p w14:paraId="2B7F58AD" w14:textId="77777777" w:rsidR="00187AFD" w:rsidRDefault="00187AFD" w:rsidP="00187AFD">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F79A8BB"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94AFD81" w14:textId="77777777" w:rsidR="00187AFD" w:rsidRDefault="00187AFD" w:rsidP="00187AFD">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1CEC0319"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253FA9A1" w14:textId="77777777" w:rsidR="00187AFD" w:rsidRDefault="00187AFD" w:rsidP="00187AFD">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65B4D46" w14:textId="77777777" w:rsidR="00187AFD" w:rsidRDefault="00187AFD" w:rsidP="00187AFD">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7B02A5B" w14:textId="77777777"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C55BA2D" w14:textId="5E4DC6A6"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w:t>
      </w:r>
      <w:r w:rsidRPr="009F7907">
        <w:rPr>
          <w:rFonts w:ascii="GHEA Grapalat" w:hAnsi="GHEA Grapalat"/>
          <w:b/>
          <w:bCs/>
          <w:i/>
          <w:iCs/>
          <w:color w:val="000000" w:themeColor="text1"/>
          <w:sz w:val="20"/>
          <w:szCs w:val="20"/>
          <w:lang w:val="hy-AM"/>
        </w:rPr>
        <w:t>ընթացքում փոխանցել լոտի գինն ամբողջությամբ՝ հաշվանցելով նախավճարը՝</w:t>
      </w:r>
      <w:r w:rsidR="009F7907" w:rsidRPr="009F7907">
        <w:rPr>
          <w:rFonts w:ascii="GHEA Grapalat" w:hAnsi="GHEA Grapalat"/>
          <w:b/>
          <w:bCs/>
          <w:i/>
          <w:iCs/>
          <w:color w:val="000000" w:themeColor="text1"/>
          <w:sz w:val="20"/>
          <w:szCs w:val="20"/>
          <w:lang w:val="hy-AM"/>
        </w:rPr>
        <w:t xml:space="preserve">       </w:t>
      </w:r>
      <w:r w:rsidRPr="009F7907">
        <w:rPr>
          <w:rFonts w:ascii="GHEA Grapalat" w:hAnsi="GHEA Grapalat"/>
          <w:b/>
          <w:bCs/>
          <w:i/>
          <w:iCs/>
          <w:color w:val="000000" w:themeColor="text1"/>
          <w:sz w:val="20"/>
          <w:szCs w:val="20"/>
          <w:lang w:val="hy-AM"/>
        </w:rPr>
        <w:t xml:space="preserve"> </w:t>
      </w:r>
      <w:r w:rsidR="009F7907" w:rsidRPr="009F7907">
        <w:rPr>
          <w:rFonts w:ascii="GHEA Grapalat" w:hAnsi="GHEA Grapalat"/>
          <w:b/>
          <w:bCs/>
          <w:i/>
          <w:iCs/>
          <w:sz w:val="20"/>
          <w:szCs w:val="20"/>
          <w:lang w:val="hy-AM"/>
        </w:rPr>
        <w:t xml:space="preserve">ՀՀ Ֆինանսների        նախարարության գանձապետական բաժանմունքի գործառնական վարչության  </w:t>
      </w:r>
      <w:r w:rsidR="009F7907" w:rsidRPr="009F7907">
        <w:rPr>
          <w:rFonts w:ascii="GHEA Grapalat" w:hAnsi="GHEA Grapalat"/>
          <w:b/>
          <w:bCs/>
          <w:i/>
          <w:iCs/>
          <w:sz w:val="22"/>
          <w:szCs w:val="22"/>
          <w:u w:val="single"/>
          <w:lang w:val="hy-AM"/>
        </w:rPr>
        <w:t>900355105090</w:t>
      </w:r>
      <w:r w:rsidR="009F7907" w:rsidRPr="009F7907">
        <w:rPr>
          <w:rFonts w:ascii="GHEA Grapalat" w:hAnsi="GHEA Grapalat"/>
          <w:b/>
          <w:bCs/>
          <w:i/>
          <w:iCs/>
          <w:sz w:val="22"/>
          <w:szCs w:val="22"/>
          <w:lang w:val="hy-AM"/>
        </w:rPr>
        <w:t xml:space="preserve"> </w:t>
      </w:r>
      <w:r w:rsidRPr="009F7907">
        <w:rPr>
          <w:rFonts w:ascii="GHEA Grapalat" w:hAnsi="GHEA Grapalat"/>
          <w:b/>
          <w:bCs/>
          <w:i/>
          <w:iCs/>
          <w:color w:val="000000" w:themeColor="text1"/>
          <w:sz w:val="20"/>
          <w:szCs w:val="20"/>
          <w:lang w:val="hy-AM"/>
        </w:rPr>
        <w:t>հաշվեհամարին։</w:t>
      </w:r>
      <w:r>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br/>
      </w:r>
    </w:p>
    <w:p w14:paraId="0FD43761" w14:textId="77777777"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B5D2E59"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0C7E952" w14:textId="7FB980AF"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w:t>
      </w:r>
      <w:r w:rsidRPr="00CB13E9">
        <w:rPr>
          <w:rFonts w:ascii="GHEA Grapalat" w:hAnsi="GHEA Grapalat"/>
          <w:b/>
          <w:bCs/>
          <w:i/>
          <w:iCs/>
          <w:color w:val="000000" w:themeColor="text1"/>
          <w:sz w:val="20"/>
          <w:szCs w:val="20"/>
          <w:lang w:val="hy-AM"/>
        </w:rPr>
        <w:t xml:space="preserve">* Համաձայն ՀՀ կառավարության 2023 թվականի սեպտեմբերի 28-ի N1667-Ն որոշման  </w:t>
      </w:r>
      <w:r w:rsidR="009F7907" w:rsidRPr="00CB13E9">
        <w:rPr>
          <w:rFonts w:ascii="GHEA Grapalat" w:hAnsi="GHEA Grapalat"/>
          <w:b/>
          <w:bCs/>
          <w:i/>
          <w:iCs/>
          <w:color w:val="000000" w:themeColor="text1"/>
          <w:sz w:val="20"/>
          <w:szCs w:val="20"/>
          <w:lang w:val="hy-AM"/>
        </w:rPr>
        <w:t xml:space="preserve">և Արենի համայնքի </w:t>
      </w:r>
      <w:r w:rsidR="00CB13E9" w:rsidRPr="00CB13E9">
        <w:rPr>
          <w:rFonts w:ascii="GHEA Grapalat" w:hAnsi="GHEA Grapalat"/>
          <w:b/>
          <w:bCs/>
          <w:i/>
          <w:iCs/>
          <w:color w:val="000000" w:themeColor="text1"/>
          <w:sz w:val="20"/>
          <w:szCs w:val="20"/>
          <w:lang w:val="hy-AM"/>
        </w:rPr>
        <w:t>ավագանու 14</w:t>
      </w:r>
      <w:r w:rsidR="00CB13E9" w:rsidRPr="00CB13E9">
        <w:rPr>
          <w:rFonts w:ascii="Cambria Math" w:hAnsi="Cambria Math" w:cs="Cambria Math"/>
          <w:b/>
          <w:bCs/>
          <w:i/>
          <w:iCs/>
          <w:color w:val="000000" w:themeColor="text1"/>
          <w:sz w:val="20"/>
          <w:szCs w:val="20"/>
          <w:lang w:val="hy-AM"/>
        </w:rPr>
        <w:t>․</w:t>
      </w:r>
      <w:r w:rsidR="00CB13E9" w:rsidRPr="00CB13E9">
        <w:rPr>
          <w:rFonts w:ascii="GHEA Grapalat" w:hAnsi="GHEA Grapalat"/>
          <w:b/>
          <w:bCs/>
          <w:i/>
          <w:iCs/>
          <w:color w:val="000000" w:themeColor="text1"/>
          <w:sz w:val="20"/>
          <w:szCs w:val="20"/>
          <w:lang w:val="hy-AM"/>
        </w:rPr>
        <w:t>05</w:t>
      </w:r>
      <w:r w:rsidR="00CB13E9" w:rsidRPr="00CB13E9">
        <w:rPr>
          <w:rFonts w:ascii="Cambria Math" w:hAnsi="Cambria Math" w:cs="Cambria Math"/>
          <w:b/>
          <w:bCs/>
          <w:i/>
          <w:iCs/>
          <w:color w:val="000000" w:themeColor="text1"/>
          <w:sz w:val="20"/>
          <w:szCs w:val="20"/>
          <w:lang w:val="hy-AM"/>
        </w:rPr>
        <w:t>․</w:t>
      </w:r>
      <w:r w:rsidR="00CB13E9" w:rsidRPr="00CB13E9">
        <w:rPr>
          <w:rFonts w:ascii="GHEA Grapalat" w:hAnsi="GHEA Grapalat"/>
          <w:b/>
          <w:bCs/>
          <w:i/>
          <w:iCs/>
          <w:color w:val="000000" w:themeColor="text1"/>
          <w:sz w:val="20"/>
          <w:szCs w:val="20"/>
          <w:lang w:val="hy-AM"/>
        </w:rPr>
        <w:t>2026</w:t>
      </w:r>
      <w:r w:rsidR="00CB13E9" w:rsidRPr="00CB13E9">
        <w:rPr>
          <w:rFonts w:ascii="GHEA Grapalat" w:hAnsi="GHEA Grapalat" w:cs="GHEA Grapalat"/>
          <w:b/>
          <w:bCs/>
          <w:i/>
          <w:iCs/>
          <w:color w:val="000000" w:themeColor="text1"/>
          <w:sz w:val="20"/>
          <w:szCs w:val="20"/>
          <w:lang w:val="hy-AM"/>
        </w:rPr>
        <w:t>թ</w:t>
      </w:r>
      <w:r w:rsidR="00CB13E9" w:rsidRPr="00CB13E9">
        <w:rPr>
          <w:rFonts w:ascii="Cambria Math" w:hAnsi="Cambria Math" w:cs="Cambria Math"/>
          <w:b/>
          <w:bCs/>
          <w:i/>
          <w:iCs/>
          <w:color w:val="000000" w:themeColor="text1"/>
          <w:sz w:val="20"/>
          <w:szCs w:val="20"/>
          <w:lang w:val="hy-AM"/>
        </w:rPr>
        <w:t>․</w:t>
      </w:r>
      <w:r w:rsidR="00CB13E9" w:rsidRPr="00CB13E9">
        <w:rPr>
          <w:rFonts w:ascii="GHEA Grapalat" w:hAnsi="GHEA Grapalat"/>
          <w:b/>
          <w:bCs/>
          <w:i/>
          <w:iCs/>
          <w:color w:val="000000" w:themeColor="text1"/>
          <w:sz w:val="20"/>
          <w:szCs w:val="20"/>
          <w:lang w:val="hy-AM"/>
        </w:rPr>
        <w:t xml:space="preserve"> 069-</w:t>
      </w:r>
      <w:r w:rsidR="00CB13E9" w:rsidRPr="00CB13E9">
        <w:rPr>
          <w:rFonts w:ascii="GHEA Grapalat" w:hAnsi="GHEA Grapalat" w:cs="GHEA Grapalat"/>
          <w:b/>
          <w:bCs/>
          <w:i/>
          <w:iCs/>
          <w:color w:val="000000" w:themeColor="text1"/>
          <w:sz w:val="20"/>
          <w:szCs w:val="20"/>
          <w:lang w:val="hy-AM"/>
        </w:rPr>
        <w:t>Ա</w:t>
      </w:r>
      <w:r w:rsidRPr="00CB13E9">
        <w:rPr>
          <w:rFonts w:ascii="GHEA Grapalat" w:hAnsi="GHEA Grapalat"/>
          <w:b/>
          <w:bCs/>
          <w:i/>
          <w:iCs/>
          <w:color w:val="000000" w:themeColor="text1"/>
          <w:sz w:val="20"/>
          <w:szCs w:val="20"/>
          <w:lang w:val="hy-AM"/>
        </w:rPr>
        <w:t xml:space="preserve"> որոշման</w:t>
      </w:r>
      <w:r>
        <w:rPr>
          <w:rFonts w:ascii="GHEA Grapalat" w:hAnsi="GHEA Grapalat"/>
          <w:b/>
          <w:bCs/>
          <w:i/>
          <w:iCs/>
          <w:color w:val="000000" w:themeColor="text1"/>
          <w:sz w:val="20"/>
          <w:szCs w:val="20"/>
          <w:lang w:val="hy-AM"/>
        </w:rPr>
        <w:t xml:space="preserve">՝ </w:t>
      </w:r>
    </w:p>
    <w:p w14:paraId="304EB23A"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561820D4"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6B042F9" w14:textId="02AFDF26" w:rsidR="00187AFD" w:rsidRPr="00CB13E9" w:rsidRDefault="00187AFD" w:rsidP="00187AFD">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CB13E9">
        <w:rPr>
          <w:rFonts w:ascii="GHEA Grapalat" w:hAnsi="GHEA Grapalat"/>
          <w:i/>
          <w:iCs/>
          <w:color w:val="000000" w:themeColor="text1"/>
          <w:sz w:val="20"/>
          <w:szCs w:val="20"/>
          <w:lang w:val="hy-AM"/>
        </w:rPr>
        <w:t xml:space="preserve"> </w:t>
      </w:r>
      <w:r w:rsidR="00CB13E9" w:rsidRPr="00CB13E9">
        <w:rPr>
          <w:rFonts w:ascii="GHEA Grapalat" w:hAnsi="GHEA Grapalat"/>
          <w:i/>
          <w:iCs/>
          <w:sz w:val="20"/>
          <w:szCs w:val="20"/>
          <w:lang w:val="hy-AM"/>
        </w:rPr>
        <w:t xml:space="preserve">ՀՀ Ֆինանսների        նախարարության գանձապետական բաժանմունքի գործառնական վարչության  </w:t>
      </w:r>
      <w:r w:rsidR="00CB13E9" w:rsidRPr="00CB13E9">
        <w:rPr>
          <w:rFonts w:ascii="GHEA Grapalat" w:hAnsi="GHEA Grapalat"/>
          <w:i/>
          <w:iCs/>
          <w:sz w:val="22"/>
          <w:szCs w:val="22"/>
          <w:u w:val="single"/>
          <w:lang w:val="hy-AM"/>
        </w:rPr>
        <w:t>900355105090</w:t>
      </w:r>
      <w:r w:rsidR="00CB13E9" w:rsidRPr="00CB13E9">
        <w:rPr>
          <w:rFonts w:ascii="GHEA Grapalat" w:hAnsi="GHEA Grapalat"/>
          <w:i/>
          <w:iCs/>
          <w:sz w:val="22"/>
          <w:szCs w:val="22"/>
          <w:lang w:val="hy-AM"/>
        </w:rPr>
        <w:t xml:space="preserve"> </w:t>
      </w:r>
      <w:r w:rsidRPr="00CB13E9">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6306421E"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22355E3"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0A2A8E7" w14:textId="77777777" w:rsidR="00187AFD" w:rsidRDefault="00187AFD" w:rsidP="00187AFD">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1B366BAE"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11CDC0D0"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D6AB3CC"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180507C"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29C6170"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5452EEF6"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0CA63514"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F4EEE58"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21A9B01"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1B96AEE"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147DFC9"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D610C1E" w14:textId="77777777"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0F1AD389" w14:textId="77777777" w:rsidR="00187AFD" w:rsidRDefault="00187AFD" w:rsidP="00187AFD">
      <w:pPr>
        <w:ind w:left="284" w:firstLine="283"/>
        <w:jc w:val="both"/>
        <w:rPr>
          <w:rFonts w:ascii="GHEA Grapalat" w:hAnsi="GHEA Grapalat" w:cs="Sylfaen"/>
          <w:b/>
          <w:noProof/>
          <w:lang w:val="hy-AM"/>
        </w:rPr>
      </w:pPr>
    </w:p>
    <w:p w14:paraId="6DC9BA1A" w14:textId="77777777" w:rsidR="000F6D4D" w:rsidRPr="00187AFD" w:rsidRDefault="000F6D4D">
      <w:pPr>
        <w:rPr>
          <w:lang w:val="hy-AM"/>
        </w:rPr>
      </w:pPr>
    </w:p>
    <w:sectPr w:rsidR="000F6D4D" w:rsidRPr="00187AFD" w:rsidSect="00AA7B3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91"/>
    <w:rsid w:val="0001780E"/>
    <w:rsid w:val="000F6D4D"/>
    <w:rsid w:val="00187AFD"/>
    <w:rsid w:val="00246A9C"/>
    <w:rsid w:val="00281426"/>
    <w:rsid w:val="00381888"/>
    <w:rsid w:val="00397680"/>
    <w:rsid w:val="003B18A7"/>
    <w:rsid w:val="003F2564"/>
    <w:rsid w:val="004F379F"/>
    <w:rsid w:val="00797673"/>
    <w:rsid w:val="008C3C84"/>
    <w:rsid w:val="00995FB9"/>
    <w:rsid w:val="009F7907"/>
    <w:rsid w:val="00A24BE3"/>
    <w:rsid w:val="00A873A3"/>
    <w:rsid w:val="00AA7B30"/>
    <w:rsid w:val="00AB5729"/>
    <w:rsid w:val="00C31DFB"/>
    <w:rsid w:val="00C329F9"/>
    <w:rsid w:val="00CB13E9"/>
    <w:rsid w:val="00E57798"/>
    <w:rsid w:val="00E7214F"/>
    <w:rsid w:val="00F4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F355"/>
  <w15:chartTrackingRefBased/>
  <w15:docId w15:val="{E6FF9E27-32A1-49BD-B427-BFA8B26A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FD"/>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187AFD"/>
    <w:pPr>
      <w:spacing w:after="120"/>
      <w:ind w:left="360"/>
    </w:pPr>
  </w:style>
  <w:style w:type="character" w:customStyle="1" w:styleId="BodyTextIndentChar">
    <w:name w:val="Body Text Indent Char"/>
    <w:basedOn w:val="DefaultParagraphFont"/>
    <w:link w:val="BodyTextIndent"/>
    <w:uiPriority w:val="99"/>
    <w:semiHidden/>
    <w:rsid w:val="00187AFD"/>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187A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2026-05-29T05:58:00Z</dcterms:created>
  <dcterms:modified xsi:type="dcterms:W3CDTF">2026-07-08T10:23:00Z</dcterms:modified>
</cp:coreProperties>
</file>