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2282"/>
        <w:gridCol w:w="1350"/>
        <w:gridCol w:w="1417"/>
        <w:gridCol w:w="1418"/>
        <w:gridCol w:w="1417"/>
        <w:gridCol w:w="1134"/>
        <w:gridCol w:w="1975"/>
        <w:gridCol w:w="1443"/>
      </w:tblGrid>
      <w:tr w:rsidR="00453D01" w:rsidTr="00641A76">
        <w:trPr>
          <w:trHeight w:val="1080"/>
          <w:jc w:val="center"/>
        </w:trPr>
        <w:tc>
          <w:tcPr>
            <w:tcW w:w="11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D56397" w:rsidTr="00641A76">
        <w:trPr>
          <w:trHeight w:val="1920"/>
          <w:jc w:val="center"/>
        </w:trPr>
        <w:tc>
          <w:tcPr>
            <w:tcW w:w="118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2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Pr>
                <w:rFonts w:ascii="GHEA Grapalat" w:hAnsi="GHEA Grapalat"/>
                <w:color w:val="333333"/>
                <w:sz w:val="21"/>
                <w:szCs w:val="21"/>
                <w:shd w:val="clear" w:color="auto" w:fill="F5F5F5"/>
              </w:rPr>
              <w:t>ԳԱԶ 31105</w:t>
            </w:r>
            <w:r>
              <w:rPr>
                <w:rFonts w:ascii="GHEA Grapalat" w:hAnsi="GHEA Grapalat"/>
                <w:color w:val="333333"/>
                <w:sz w:val="21"/>
                <w:szCs w:val="21"/>
                <w:shd w:val="clear" w:color="auto" w:fill="F5F5F5"/>
                <w:lang w:val="hy-AM"/>
              </w:rPr>
              <w:t>-100</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Pr>
                <w:rFonts w:ascii="GHEA Grapalat" w:hAnsi="GHEA Grapalat"/>
                <w:color w:val="333333"/>
                <w:sz w:val="21"/>
                <w:szCs w:val="21"/>
                <w:shd w:val="clear" w:color="auto" w:fill="F5F5F5"/>
              </w:rPr>
              <w:t xml:space="preserve"> /X9631105071359750</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53D01" w:rsidRPr="00453D01" w:rsidRDefault="00453D01" w:rsidP="00641A76">
            <w:pPr>
              <w:spacing w:line="276" w:lineRule="auto"/>
              <w:jc w:val="center"/>
              <w:rPr>
                <w:rFonts w:ascii="GHEA Grapalat" w:hAnsi="GHEA Grapalat" w:cs="Calibri"/>
                <w:kern w:val="2"/>
                <w:sz w:val="20"/>
                <w:szCs w:val="20"/>
                <w:lang w:val="hy-AM"/>
                <w14:ligatures w14:val="standardContextual"/>
              </w:rPr>
            </w:pPr>
            <w:r w:rsidRPr="004F078E">
              <w:rPr>
                <w:rFonts w:ascii="GHEA Grapalat" w:hAnsi="GHEA Grapalat" w:cs="Calibri"/>
                <w:kern w:val="2"/>
                <w:sz w:val="20"/>
                <w:szCs w:val="20"/>
                <w:lang w:val="en-US"/>
                <w14:ligatures w14:val="standardContextual"/>
              </w:rPr>
              <w:t>200</w:t>
            </w:r>
            <w:r>
              <w:rPr>
                <w:rFonts w:ascii="GHEA Grapalat" w:hAnsi="GHEA Grapalat" w:cs="Calibri"/>
                <w:kern w:val="2"/>
                <w:sz w:val="20"/>
                <w:szCs w:val="20"/>
                <w:lang w:val="hy-AM"/>
                <w14:ligatures w14:val="standardContextual"/>
              </w:rPr>
              <w:t>6</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500000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453D01"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405000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5578A8"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162000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Ընդհանուր վիճակը՝ վատ, ունի թափքի վերանորոգման կարիք</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bookmarkStart w:id="3" w:name="_GoBack"/>
            <w:bookmarkEnd w:id="3"/>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2F3884"/>
    <w:rsid w:val="00447199"/>
    <w:rsid w:val="00453D01"/>
    <w:rsid w:val="00475D40"/>
    <w:rsid w:val="005437DA"/>
    <w:rsid w:val="005578A8"/>
    <w:rsid w:val="00577182"/>
    <w:rsid w:val="00587177"/>
    <w:rsid w:val="005B3E47"/>
    <w:rsid w:val="005B4D6C"/>
    <w:rsid w:val="00674DD8"/>
    <w:rsid w:val="00731798"/>
    <w:rsid w:val="00752779"/>
    <w:rsid w:val="00A42746"/>
    <w:rsid w:val="00A64872"/>
    <w:rsid w:val="00D45CC2"/>
    <w:rsid w:val="00D56397"/>
    <w:rsid w:val="00E34B9F"/>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1268</Words>
  <Characters>7233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2026-07-31T11:10:00Z</cp:lastPrinted>
  <dcterms:created xsi:type="dcterms:W3CDTF">2026-07-30T13:54:00Z</dcterms:created>
  <dcterms:modified xsi:type="dcterms:W3CDTF">2026-08-03T09:38:00Z</dcterms:modified>
</cp:coreProperties>
</file>