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 xml:space="preserve">համայնքը հրավիրում է աճուրդի, որը տեղի կունենա 2026թ. </w:t>
      </w:r>
      <w:r w:rsidR="006708C5">
        <w:rPr>
          <w:rFonts w:ascii="GHEA Grapalat" w:hAnsi="GHEA Grapalat"/>
          <w:b/>
          <w:bCs/>
          <w:lang w:val="hy-AM"/>
        </w:rPr>
        <w:t xml:space="preserve">սեպտեմբերի </w:t>
      </w:r>
      <w:r w:rsidR="006708C5">
        <w:rPr>
          <w:rFonts w:ascii="GHEA Grapalat" w:hAnsi="GHEA Grapalat"/>
          <w:b/>
          <w:bCs/>
          <w:lang w:val="en-US"/>
        </w:rPr>
        <w:t>22</w:t>
      </w:r>
      <w:bookmarkStart w:id="0" w:name="_GoBack"/>
      <w:bookmarkEnd w:id="0"/>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2"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2"/>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1"/>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3"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1B378D" w:rsidRDefault="001B378D"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3</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Default="00EC4E16" w:rsidP="00417428">
            <w:pPr>
              <w:spacing w:line="276" w:lineRule="auto"/>
              <w:jc w:val="center"/>
              <w:rPr>
                <w:rFonts w:ascii="GHEA Grapalat" w:hAnsi="GHEA Grapalat" w:cs="Calibri"/>
                <w:color w:val="333333"/>
                <w:sz w:val="21"/>
                <w:szCs w:val="21"/>
                <w:shd w:val="clear" w:color="auto" w:fill="F5F5F5"/>
                <w:lang w:val="hy-AM"/>
              </w:rPr>
            </w:pPr>
            <w:r>
              <w:rPr>
                <w:rFonts w:ascii="GHEA Grapalat" w:hAnsi="GHEA Grapalat" w:cs="Calibri"/>
                <w:color w:val="333333"/>
                <w:sz w:val="21"/>
                <w:szCs w:val="21"/>
                <w:shd w:val="clear" w:color="auto" w:fill="F5F5F5"/>
                <w:lang w:val="hy-AM"/>
              </w:rPr>
              <w:t>ԳԱԶ-48321-10-3300</w:t>
            </w:r>
            <w:r w:rsidR="001B378D">
              <w:rPr>
                <w:rFonts w:ascii="GHEA Grapalat" w:hAnsi="GHEA Grapalat" w:cs="Calibri"/>
                <w:color w:val="333333"/>
                <w:sz w:val="21"/>
                <w:szCs w:val="21"/>
                <w:shd w:val="clear" w:color="auto" w:fill="F5F5F5"/>
                <w:lang w:val="en-US"/>
              </w:rPr>
              <w:t xml:space="preserve"> </w:t>
            </w:r>
            <w:r w:rsidR="001B378D">
              <w:rPr>
                <w:rFonts w:ascii="GHEA Grapalat" w:hAnsi="GHEA Grapalat" w:cs="Calibri"/>
                <w:color w:val="333333"/>
                <w:sz w:val="21"/>
                <w:szCs w:val="21"/>
                <w:shd w:val="clear" w:color="auto" w:fill="F5F5F5"/>
                <w:lang w:val="hy-AM"/>
              </w:rPr>
              <w:t>ավտոմեքենա</w:t>
            </w:r>
          </w:p>
          <w:p w:rsidR="001B378D" w:rsidRPr="001B378D" w:rsidRDefault="001B378D" w:rsidP="00EC4E16">
            <w:pPr>
              <w:spacing w:line="276" w:lineRule="auto"/>
              <w:jc w:val="center"/>
              <w:rPr>
                <w:rFonts w:ascii="GHEA Grapalat" w:hAnsi="GHEA Grapalat"/>
                <w:color w:val="000000"/>
                <w:kern w:val="2"/>
                <w:sz w:val="20"/>
                <w:szCs w:val="20"/>
                <w:lang w:val="hy-AM"/>
                <w14:ligatures w14:val="standardContextual"/>
              </w:rPr>
            </w:pPr>
            <w:r>
              <w:rPr>
                <w:rFonts w:ascii="GHEA Grapalat" w:hAnsi="GHEA Grapalat" w:cs="Calibri"/>
                <w:color w:val="333333"/>
                <w:sz w:val="21"/>
                <w:szCs w:val="21"/>
                <w:shd w:val="clear" w:color="auto" w:fill="F5F5F5"/>
                <w:lang w:val="hy-AM"/>
              </w:rPr>
              <w:t>/</w:t>
            </w:r>
            <w:r w:rsidR="00EC4E16">
              <w:rPr>
                <w:rFonts w:ascii="GHEA Grapalat" w:hAnsi="GHEA Grapalat" w:cs="Calibri"/>
                <w:color w:val="333333"/>
                <w:sz w:val="21"/>
                <w:szCs w:val="21"/>
                <w:shd w:val="clear" w:color="auto" w:fill="F5F5F5"/>
                <w:lang w:val="en-US"/>
              </w:rPr>
              <w:t>XVL48321060001247</w:t>
            </w:r>
            <w:r>
              <w:rPr>
                <w:rFonts w:ascii="GHEA Grapalat" w:hAnsi="GHEA Grapalat" w:cs="Calibri"/>
                <w:color w:val="333333"/>
                <w:sz w:val="21"/>
                <w:szCs w:val="21"/>
                <w:shd w:val="clear" w:color="auto" w:fill="F5F5F5"/>
                <w:lang w:val="hy-AM"/>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EC4E16">
              <w:rPr>
                <w:rFonts w:ascii="GHEA Grapalat" w:hAnsi="GHEA Grapalat" w:cs="Calibri"/>
                <w:kern w:val="2"/>
                <w:sz w:val="20"/>
                <w:szCs w:val="20"/>
                <w:lang w:val="en-US"/>
                <w14:ligatures w14:val="standardContextual"/>
              </w:rPr>
              <w:t>2006</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EC4E16"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280000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E84A98" w:rsidRDefault="00EC4E16"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280000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417428" w:rsidRDefault="00EC4E16" w:rsidP="00D463CB">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140000</w:t>
            </w:r>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417428" w:rsidRDefault="00EC4E16"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14000</w:t>
            </w:r>
          </w:p>
        </w:tc>
        <w:tc>
          <w:tcPr>
            <w:tcW w:w="1975" w:type="dxa"/>
            <w:tcBorders>
              <w:top w:val="single" w:sz="4" w:space="0" w:color="auto"/>
              <w:left w:val="single" w:sz="4" w:space="0" w:color="auto"/>
              <w:bottom w:val="single" w:sz="4" w:space="0" w:color="auto"/>
              <w:right w:val="single" w:sz="4" w:space="0" w:color="auto"/>
            </w:tcBorders>
            <w:vAlign w:val="center"/>
          </w:tcPr>
          <w:p w:rsidR="00453D01" w:rsidRPr="002929F6" w:rsidRDefault="005578A8" w:rsidP="00417428">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Ընդհանուր վիճակը՝</w:t>
            </w:r>
            <w:r w:rsidR="002929F6">
              <w:rPr>
                <w:rFonts w:ascii="GHEA Grapalat" w:eastAsia="Microsoft JhengHei" w:hAnsi="GHEA Grapalat" w:cs="Microsoft JhengHei"/>
                <w:kern w:val="2"/>
                <w:sz w:val="16"/>
                <w:szCs w:val="16"/>
                <w:lang w:val="hy-AM"/>
                <w14:ligatures w14:val="standardContextual"/>
              </w:rPr>
              <w:t xml:space="preserve"> անսարք, անաշխատունակ,</w:t>
            </w:r>
            <w:r w:rsidR="00EE308F">
              <w:rPr>
                <w:rFonts w:ascii="GHEA Grapalat" w:eastAsia="Microsoft JhengHei" w:hAnsi="GHEA Grapalat" w:cs="Microsoft JhengHei"/>
                <w:kern w:val="2"/>
                <w:sz w:val="16"/>
                <w:szCs w:val="16"/>
                <w:lang w:val="hy-AM"/>
                <w14:ligatures w14:val="standardContextual"/>
              </w:rPr>
              <w:t xml:space="preserve"> անբավարար</w:t>
            </w:r>
            <w:r w:rsidR="00D86FD1">
              <w:rPr>
                <w:rFonts w:ascii="GHEA Grapalat" w:eastAsia="Microsoft JhengHei" w:hAnsi="GHEA Grapalat" w:cs="Microsoft JhengHei"/>
                <w:kern w:val="2"/>
                <w:sz w:val="16"/>
                <w:szCs w:val="16"/>
                <w:lang w:val="hy-AM"/>
                <w14:ligatures w14:val="standardContextual"/>
              </w:rPr>
              <w:t>,</w:t>
            </w:r>
            <w:r w:rsidR="002929F6">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էլեկտրական, վառելիք սնող, ջերմափոխանակության, օդափոխության համակարգերը խափանված</w:t>
            </w:r>
            <w:r w:rsidR="00417428">
              <w:rPr>
                <w:rFonts w:ascii="GHEA Grapalat" w:eastAsia="Microsoft JhengHei" w:hAnsi="GHEA Grapalat" w:cs="Microsoft JhengHei"/>
                <w:kern w:val="2"/>
                <w:sz w:val="16"/>
                <w:szCs w:val="16"/>
                <w:lang w:val="hy-AM"/>
                <w14:ligatures w14:val="standardContextual"/>
              </w:rPr>
              <w:t xml:space="preserve"> են</w:t>
            </w:r>
            <w:r w:rsidR="00175ABD">
              <w:rPr>
                <w:rFonts w:ascii="GHEA Grapalat" w:eastAsia="Microsoft JhengHei" w:hAnsi="GHEA Grapalat" w:cs="Microsoft JhengHei"/>
                <w:kern w:val="2"/>
                <w:sz w:val="16"/>
                <w:szCs w:val="16"/>
                <w:lang w:val="hy-AM"/>
                <w14:ligatures w14:val="standardContextual"/>
              </w:rPr>
              <w:t>,</w:t>
            </w:r>
            <w:r w:rsidR="00417428">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 xml:space="preserve">սրահը՝ </w:t>
            </w:r>
            <w:r w:rsidR="00D86FD1">
              <w:rPr>
                <w:rFonts w:ascii="GHEA Grapalat" w:eastAsia="Microsoft JhengHei" w:hAnsi="GHEA Grapalat" w:cs="Microsoft JhengHei"/>
                <w:kern w:val="2"/>
                <w:sz w:val="16"/>
                <w:szCs w:val="16"/>
                <w:lang w:val="hy-AM"/>
                <w14:ligatures w14:val="standardContextual"/>
              </w:rPr>
              <w:t>ան</w:t>
            </w:r>
            <w:r w:rsidR="00417428">
              <w:rPr>
                <w:rFonts w:ascii="GHEA Grapalat" w:eastAsia="Microsoft JhengHei" w:hAnsi="GHEA Grapalat" w:cs="Microsoft JhengHei"/>
                <w:kern w:val="2"/>
                <w:sz w:val="16"/>
                <w:szCs w:val="16"/>
                <w:lang w:val="hy-AM"/>
                <w14:ligatures w14:val="standardContextual"/>
              </w:rPr>
              <w:t>բավարար, անվադողերը՝ մաշված։</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3"/>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929F6"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w:t>
      </w:r>
      <w:r w:rsidRPr="002929F6">
        <w:rPr>
          <w:rFonts w:ascii="GHEA Grapalat" w:hAnsi="GHEA Grapalat"/>
          <w:b/>
          <w:bCs/>
          <w:i/>
          <w:iCs/>
          <w:sz w:val="20"/>
          <w:szCs w:val="20"/>
          <w:lang w:val="hy-AM"/>
        </w:rPr>
        <w:t xml:space="preserve"> </w:t>
      </w:r>
      <w:r w:rsidR="00214D0C">
        <w:rPr>
          <w:rFonts w:ascii="GHEA Grapalat" w:hAnsi="GHEA Grapalat"/>
          <w:b/>
          <w:bCs/>
          <w:i/>
          <w:iCs/>
          <w:sz w:val="20"/>
          <w:szCs w:val="20"/>
          <w:lang w:val="hy-AM"/>
        </w:rPr>
        <w:t>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4"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78A8" w:rsidRPr="005578A8">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D376A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D5E53">
        <w:rPr>
          <w:rFonts w:ascii="GHEA Grapalat" w:hAnsi="GHEA Grapalat"/>
          <w:b/>
          <w:bCs/>
          <w:i/>
          <w:iCs/>
          <w:color w:val="000000" w:themeColor="text1"/>
          <w:sz w:val="20"/>
          <w:szCs w:val="20"/>
          <w:lang w:val="hy-AM"/>
        </w:rPr>
        <w:t>Փարաքար</w:t>
      </w:r>
      <w:r w:rsidR="00032F5E" w:rsidRPr="00032F5E">
        <w:rPr>
          <w:rFonts w:ascii="GHEA Grapalat" w:hAnsi="GHEA Grapalat"/>
          <w:b/>
          <w:bCs/>
          <w:i/>
          <w:iCs/>
          <w:color w:val="000000" w:themeColor="text1"/>
          <w:sz w:val="20"/>
          <w:szCs w:val="20"/>
          <w:lang w:val="hy-AM"/>
        </w:rPr>
        <w:t xml:space="preserve"> համայնքի</w:t>
      </w:r>
      <w:r w:rsidR="004D5E53">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D5E53">
        <w:rPr>
          <w:rFonts w:ascii="GHEA Grapalat" w:hAnsi="GHEA Grapalat"/>
          <w:b/>
          <w:bCs/>
          <w:i/>
          <w:iCs/>
          <w:color w:val="000000" w:themeColor="text1"/>
          <w:sz w:val="20"/>
          <w:szCs w:val="20"/>
          <w:lang w:val="hy-AM"/>
        </w:rPr>
        <w:t>դեկտեմբերի 17-ի թիվ 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1B378D"/>
    <w:rsid w:val="00214D0C"/>
    <w:rsid w:val="0024418A"/>
    <w:rsid w:val="002929F6"/>
    <w:rsid w:val="002F3884"/>
    <w:rsid w:val="0036209E"/>
    <w:rsid w:val="00417428"/>
    <w:rsid w:val="00447199"/>
    <w:rsid w:val="00453D01"/>
    <w:rsid w:val="00475D40"/>
    <w:rsid w:val="004D5E53"/>
    <w:rsid w:val="005437DA"/>
    <w:rsid w:val="005578A8"/>
    <w:rsid w:val="00577182"/>
    <w:rsid w:val="00587177"/>
    <w:rsid w:val="005B3E47"/>
    <w:rsid w:val="005B4D6C"/>
    <w:rsid w:val="006708C5"/>
    <w:rsid w:val="00674DD8"/>
    <w:rsid w:val="00720713"/>
    <w:rsid w:val="00731798"/>
    <w:rsid w:val="00752779"/>
    <w:rsid w:val="00765E34"/>
    <w:rsid w:val="00971C3F"/>
    <w:rsid w:val="00A42746"/>
    <w:rsid w:val="00A64872"/>
    <w:rsid w:val="00B12AFF"/>
    <w:rsid w:val="00D376AD"/>
    <w:rsid w:val="00D45CC2"/>
    <w:rsid w:val="00D463CB"/>
    <w:rsid w:val="00D56397"/>
    <w:rsid w:val="00D86FD1"/>
    <w:rsid w:val="00E84A98"/>
    <w:rsid w:val="00EC4E16"/>
    <w:rsid w:val="00EE308F"/>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1274</Words>
  <Characters>7262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20</cp:revision>
  <cp:lastPrinted>2026-07-31T11:10:00Z</cp:lastPrinted>
  <dcterms:created xsi:type="dcterms:W3CDTF">2026-07-30T13:54:00Z</dcterms:created>
  <dcterms:modified xsi:type="dcterms:W3CDTF">2026-09-08T06:18:00Z</dcterms:modified>
</cp:coreProperties>
</file>